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FAA3B" w14:textId="3768A282" w:rsidR="00EB598E" w:rsidRDefault="003104BB">
      <w:pPr>
        <w:pStyle w:val="Textkrper"/>
        <w:ind w:left="5476"/>
        <w:rPr>
          <w:rFonts w:ascii="Times New Roman"/>
          <w:sz w:val="20"/>
        </w:rPr>
      </w:pPr>
      <w:r>
        <w:rPr>
          <w:rFonts w:ascii="Times New Roman"/>
          <w:noProof/>
          <w:sz w:val="20"/>
        </w:rPr>
        <mc:AlternateContent>
          <mc:Choice Requires="wpg">
            <w:drawing>
              <wp:inline distT="0" distB="0" distL="0" distR="0" wp14:anchorId="034B883A" wp14:editId="094F0467">
                <wp:extent cx="2545080" cy="464820"/>
                <wp:effectExtent l="3810" t="3175" r="3810" b="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080" cy="464820"/>
                          <a:chOff x="0" y="0"/>
                          <a:chExt cx="4008" cy="732"/>
                        </a:xfrm>
                      </wpg:grpSpPr>
                      <pic:pic xmlns:pic="http://schemas.openxmlformats.org/drawingml/2006/picture">
                        <pic:nvPicPr>
                          <pic:cNvPr id="12"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6" y="264"/>
                            <a:ext cx="240"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28"/>
                        <wps:cNvCnPr>
                          <a:cxnSpLocks noChangeShapeType="1"/>
                        </wps:cNvCnPr>
                        <wps:spPr bwMode="auto">
                          <a:xfrm>
                            <a:off x="3336" y="354"/>
                            <a:ext cx="60" cy="0"/>
                          </a:xfrm>
                          <a:prstGeom prst="line">
                            <a:avLst/>
                          </a:prstGeom>
                          <a:noFill/>
                          <a:ln w="7620">
                            <a:solidFill>
                              <a:srgbClr val="EE7B2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264" y="264"/>
                            <a:ext cx="74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60" y="312"/>
                            <a:ext cx="1188"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24"/>
                        <wps:cNvCnPr>
                          <a:cxnSpLocks noChangeShapeType="1"/>
                        </wps:cNvCnPr>
                        <wps:spPr bwMode="auto">
                          <a:xfrm>
                            <a:off x="3012" y="474"/>
                            <a:ext cx="36" cy="0"/>
                          </a:xfrm>
                          <a:prstGeom prst="line">
                            <a:avLst/>
                          </a:prstGeom>
                          <a:noFill/>
                          <a:ln w="7620">
                            <a:solidFill>
                              <a:srgbClr val="EE7B2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420"/>
                            <a:ext cx="2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0" y="264"/>
                            <a:ext cx="298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21"/>
                        <wps:cNvCnPr>
                          <a:cxnSpLocks noChangeShapeType="1"/>
                        </wps:cNvCnPr>
                        <wps:spPr bwMode="auto">
                          <a:xfrm>
                            <a:off x="12" y="522"/>
                            <a:ext cx="12" cy="0"/>
                          </a:xfrm>
                          <a:prstGeom prst="line">
                            <a:avLst/>
                          </a:prstGeom>
                          <a:noFill/>
                          <a:ln w="7620">
                            <a:solidFill>
                              <a:srgbClr val="F19361"/>
                            </a:solidFill>
                            <a:prstDash val="solid"/>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12" y="534"/>
                            <a:ext cx="12" cy="0"/>
                          </a:xfrm>
                          <a:prstGeom prst="line">
                            <a:avLst/>
                          </a:prstGeom>
                          <a:noFill/>
                          <a:ln w="7620">
                            <a:solidFill>
                              <a:srgbClr val="F3A27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60" y="420"/>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2" y="420"/>
                            <a:ext cx="10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17"/>
                        <wps:cNvSpPr>
                          <a:spLocks/>
                        </wps:cNvSpPr>
                        <wps:spPr bwMode="auto">
                          <a:xfrm>
                            <a:off x="2640" y="582"/>
                            <a:ext cx="36" cy="12"/>
                          </a:xfrm>
                          <a:custGeom>
                            <a:avLst/>
                            <a:gdLst>
                              <a:gd name="T0" fmla="+- 0 2640 2640"/>
                              <a:gd name="T1" fmla="*/ T0 w 36"/>
                              <a:gd name="T2" fmla="+- 0 582 582"/>
                              <a:gd name="T3" fmla="*/ 582 h 12"/>
                              <a:gd name="T4" fmla="+- 0 2676 2640"/>
                              <a:gd name="T5" fmla="*/ T4 w 36"/>
                              <a:gd name="T6" fmla="+- 0 582 582"/>
                              <a:gd name="T7" fmla="*/ 582 h 12"/>
                              <a:gd name="T8" fmla="+- 0 2640 2640"/>
                              <a:gd name="T9" fmla="*/ T8 w 36"/>
                              <a:gd name="T10" fmla="+- 0 594 582"/>
                              <a:gd name="T11" fmla="*/ 594 h 12"/>
                              <a:gd name="T12" fmla="+- 0 2676 2640"/>
                              <a:gd name="T13" fmla="*/ T12 w 36"/>
                              <a:gd name="T14" fmla="+- 0 594 582"/>
                              <a:gd name="T15" fmla="*/ 594 h 12"/>
                            </a:gdLst>
                            <a:ahLst/>
                            <a:cxnLst>
                              <a:cxn ang="0">
                                <a:pos x="T1" y="T3"/>
                              </a:cxn>
                              <a:cxn ang="0">
                                <a:pos x="T5" y="T7"/>
                              </a:cxn>
                              <a:cxn ang="0">
                                <a:pos x="T9" y="T11"/>
                              </a:cxn>
                              <a:cxn ang="0">
                                <a:pos x="T13" y="T15"/>
                              </a:cxn>
                            </a:cxnLst>
                            <a:rect l="0" t="0" r="r" b="b"/>
                            <a:pathLst>
                              <a:path w="36" h="12">
                                <a:moveTo>
                                  <a:pt x="0" y="0"/>
                                </a:moveTo>
                                <a:lnTo>
                                  <a:pt x="36" y="0"/>
                                </a:lnTo>
                                <a:moveTo>
                                  <a:pt x="0" y="12"/>
                                </a:moveTo>
                                <a:lnTo>
                                  <a:pt x="36" y="12"/>
                                </a:lnTo>
                              </a:path>
                            </a:pathLst>
                          </a:custGeom>
                          <a:noFill/>
                          <a:ln w="7620">
                            <a:solidFill>
                              <a:srgbClr val="EE7B2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00" y="588"/>
                            <a:ext cx="492"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8" y="588"/>
                            <a:ext cx="324"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08" y="588"/>
                            <a:ext cx="948"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40" y="576"/>
                            <a:ext cx="54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E100E66" id="Group 12" o:spid="_x0000_s1026" style="width:200.4pt;height:36.6pt;mso-position-horizontal-relative:char;mso-position-vertical-relative:line" coordsize="4008,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&#1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3156;top:264;width:240;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">
                  <v:imagedata r:id="rId17" o:title=""/>
                </v:shape>
                <v:line id="Line 28" o:spid="_x0000_s1028" style="position:absolute;visibility:visible;mso-wrap-style:square" from="3336,354" to="33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" strokecolor="#ee7b29" strokeweight=".6pt"/>
                <v:shape id="Picture 27" o:spid="_x0000_s1029" type="#_x0000_t75" style="position:absolute;left:3264;top:264;width:744;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">
                  <v:imagedata r:id="rId18" o:title=""/>
                </v:shape>
                <v:shape id="Picture 26" o:spid="_x0000_s1030" type="#_x0000_t75" style="position:absolute;width:2568;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">
                  <v:imagedata r:id="rId19" o:title=""/>
                </v:shape>
                <v:shape id="Picture 25" o:spid="_x0000_s1031" type="#_x0000_t75" style="position:absolute;left:1860;top:312;width:118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">
                  <v:imagedata r:id="rId20" o:title=""/>
                </v:shape>
                <v:line id="Line 24" o:spid="_x0000_s1032" style="position:absolute;visibility:visible;mso-wrap-style:square" from="3012,474" to="3048,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" strokecolor="#ee7b29" strokeweight=".6pt"/>
                <v:shape id="Picture 23" o:spid="_x0000_s1033" type="#_x0000_t75" style="position:absolute;top:420;width:24;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">
                  <v:imagedata r:id="rId21" o:title=""/>
                </v:shape>
                <v:shape id="Picture 22" o:spid="_x0000_s1034" type="#_x0000_t75" style="position:absolute;left:600;top:264;width:2988;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">
                  <v:imagedata r:id="rId22" o:title=""/>
                </v:shape>
                <v:line id="Line 21" o:spid="_x0000_s1035" style="position:absolute;visibility:visible;mso-wrap-style:square" from="12,522" to="2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" strokecolor="#f19361" strokeweight=".6pt"/>
                <v:line id="Line 20" o:spid="_x0000_s1036" style="position:absolute;visibility:visible;mso-wrap-style:square" from="12,534" to="2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" strokecolor="#f3a277" strokeweight=".6pt"/>
                <v:shape id="Picture 19" o:spid="_x0000_s1037" type="#_x0000_t75" style="position:absolute;left:360;top:420;width:1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">
                  <v:imagedata r:id="rId23" o:title=""/>
                </v:shape>
                <v:shape id="Picture 18" o:spid="_x0000_s1038" type="#_x0000_t75" style="position:absolute;left:132;top:420;width:108;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">
                  <v:imagedata r:id="rId24" o:title=""/>
                </v:shape>
                <v:shape id="AutoShape 17" o:spid="_x0000_s1039" style="position:absolute;left:2640;top:582;width:36;height:12;visibility:visible;mso-wrap-style:square;v-text-anchor:top" coordsize="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" path="m,l36,m,12r36,e" filled="f" strokecolor="#ee7b29" strokeweight=".6pt">
                  <v:path arrowok="t" o:connecttype="custom" o:connectlocs="0,582;36,582;0,594;36,594" o:connectangles="0,0,0,0"/>
                </v:shape>
                <v:shape id="Picture 16" o:spid="_x0000_s1040" type="#_x0000_t75" style="position:absolute;left:600;top:588;width:492;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">
                  <v:imagedata r:id="rId25" o:title=""/>
                </v:shape>
                <v:shape id="Picture 15" o:spid="_x0000_s1041" type="#_x0000_t75" style="position:absolute;left:1188;top:588;width:32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">
                  <v:imagedata r:id="rId26" o:title=""/>
                </v:shape>
                <v:shape id="Picture 14" o:spid="_x0000_s1042" type="#_x0000_t75" style="position:absolute;left:1608;top:588;width:948;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">
                  <v:imagedata r:id="rId27" o:title=""/>
                </v:shape>
                <v:shape id="Picture 13" o:spid="_x0000_s1043" type="#_x0000_t75" style="position:absolute;left:2640;top:576;width:54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">
                  <v:imagedata r:id="rId28" o:title=""/>
                </v:shape>
                <w10:anchorlock/>
              </v:group>
            </w:pict>
          </mc:Fallback>
        </mc:AlternateContent>
      </w:r>
    </w:p>
    <w:p w14:paraId="77E2439D" w14:textId="5ED1B687" w:rsidR="00EB598E" w:rsidRPr="003104BB" w:rsidRDefault="003104BB">
      <w:pPr>
        <w:pStyle w:val="Textkrper"/>
        <w:rPr>
          <w:b/>
          <w:bCs/>
          <w:sz w:val="24"/>
          <w:szCs w:val="24"/>
        </w:rPr>
      </w:pPr>
      <w:r w:rsidRPr="003104BB">
        <w:rPr>
          <w:b/>
          <w:bCs/>
          <w:sz w:val="24"/>
          <w:szCs w:val="24"/>
        </w:rPr>
        <w:t>Anlage 1</w:t>
      </w:r>
    </w:p>
    <w:p w14:paraId="3E48E85A" w14:textId="77777777" w:rsidR="00EB598E" w:rsidRDefault="00EB598E">
      <w:pPr>
        <w:pStyle w:val="Textkrper"/>
        <w:rPr>
          <w:rFonts w:ascii="Times New Roman"/>
        </w:rPr>
      </w:pPr>
    </w:p>
    <w:p w14:paraId="0E06AA87" w14:textId="77777777" w:rsidR="00EB598E" w:rsidRDefault="00EF0290">
      <w:pPr>
        <w:pStyle w:val="Titel"/>
      </w:pPr>
      <w:r>
        <w:t>Bereitstellungsvereinbarung</w:t>
      </w:r>
    </w:p>
    <w:p w14:paraId="30C8AAC0" w14:textId="77777777" w:rsidR="00EB598E" w:rsidRDefault="00EB598E">
      <w:pPr>
        <w:pStyle w:val="Textkrper"/>
        <w:spacing w:before="11"/>
        <w:rPr>
          <w:b/>
          <w:sz w:val="43"/>
        </w:rPr>
      </w:pPr>
    </w:p>
    <w:p w14:paraId="1D4B59F3" w14:textId="77777777" w:rsidR="00EB598E" w:rsidRDefault="00EF0290">
      <w:pPr>
        <w:pStyle w:val="berschrift1"/>
        <w:ind w:left="135" w:right="1262" w:firstLine="0"/>
      </w:pPr>
      <w:r>
        <w:t>Vereinbarung mit dem Pädagogischen Landesinstitut Rheinland-Pfalz über die Bereitstellung einer Lernplattform</w:t>
      </w:r>
    </w:p>
    <w:p w14:paraId="6EC67CB7" w14:textId="77777777" w:rsidR="00EB598E" w:rsidRDefault="00EB598E">
      <w:pPr>
        <w:pStyle w:val="Textkrper"/>
        <w:spacing w:before="2"/>
        <w:rPr>
          <w:b/>
        </w:rPr>
      </w:pPr>
    </w:p>
    <w:p w14:paraId="4FAB7696" w14:textId="77777777" w:rsidR="00EB598E" w:rsidRDefault="00EF0290">
      <w:pPr>
        <w:pStyle w:val="Textkrper"/>
        <w:ind w:left="135" w:right="928"/>
      </w:pPr>
      <w:r>
        <w:t>Das Pädagogische Landesinstitut Rheinland-Pfalz (PL) stellt Schulen, Staatlich</w:t>
      </w:r>
      <w:r>
        <w:t>en Studienseminaren und ggf. weiteren öffentlichen Institutionen – im Folgenden Institution genannt - eine Lernplattform (LPF) zur Verfügung.</w:t>
      </w:r>
    </w:p>
    <w:p w14:paraId="7FF126F0" w14:textId="77777777" w:rsidR="00EB598E" w:rsidRDefault="00EF0290">
      <w:pPr>
        <w:pStyle w:val="Textkrper"/>
        <w:ind w:left="135" w:right="455"/>
        <w:jc w:val="both"/>
      </w:pPr>
      <w:r>
        <w:t>Die LPF dient dem gemeinsamen Lernen, dem Datenaustausch und der Kommunikation und unterstützt die Entwicklung der</w:t>
      </w:r>
      <w:r>
        <w:t xml:space="preserve"> Qualität von Schule und Unterricht. Institutionen entscheiden eigenständig über den Einsatz der Lernplattform.</w:t>
      </w:r>
    </w:p>
    <w:p w14:paraId="616FCC35" w14:textId="77777777" w:rsidR="00EB598E" w:rsidRDefault="00EB598E">
      <w:pPr>
        <w:pStyle w:val="Textkrper"/>
        <w:rPr>
          <w:sz w:val="24"/>
        </w:rPr>
      </w:pPr>
    </w:p>
    <w:p w14:paraId="18F9F362" w14:textId="77777777" w:rsidR="00EB598E" w:rsidRDefault="00EB598E">
      <w:pPr>
        <w:pStyle w:val="Textkrper"/>
        <w:spacing w:before="8"/>
        <w:rPr>
          <w:sz w:val="19"/>
        </w:rPr>
      </w:pPr>
    </w:p>
    <w:p w14:paraId="47FAC02E" w14:textId="77777777" w:rsidR="00EB598E" w:rsidRDefault="00EF0290">
      <w:pPr>
        <w:pStyle w:val="berschrift1"/>
        <w:numPr>
          <w:ilvl w:val="0"/>
          <w:numId w:val="2"/>
        </w:numPr>
        <w:tabs>
          <w:tab w:val="left" w:pos="384"/>
        </w:tabs>
        <w:ind w:hanging="249"/>
      </w:pPr>
      <w:r>
        <w:t>Verantwortlichkeiten</w:t>
      </w:r>
    </w:p>
    <w:p w14:paraId="79AB8CC8" w14:textId="77777777" w:rsidR="00EB598E" w:rsidRDefault="00EB598E">
      <w:pPr>
        <w:pStyle w:val="Textkrper"/>
        <w:spacing w:before="3"/>
        <w:rPr>
          <w:b/>
        </w:rPr>
      </w:pPr>
    </w:p>
    <w:p w14:paraId="4544E053" w14:textId="77777777" w:rsidR="00EB598E" w:rsidRDefault="00EF0290">
      <w:pPr>
        <w:pStyle w:val="Textkrper"/>
        <w:ind w:left="135" w:right="1319"/>
      </w:pPr>
      <w:r>
        <w:t>Das Pädagogische Landesinstitut und die jeweilige Schule / Bildungseinrichtung die moodle@rlp nutzt, sind gemeinsam vera</w:t>
      </w:r>
      <w:r>
        <w:t>ntwortlich (vgl. „LDSG § 52 Gemeinsam Verantwortliche“) für die Lernplattform moodle@rlp.</w:t>
      </w:r>
    </w:p>
    <w:p w14:paraId="7E5E99CE" w14:textId="77777777" w:rsidR="00EB598E" w:rsidRDefault="00EB598E">
      <w:pPr>
        <w:pStyle w:val="Textkrper"/>
        <w:spacing w:before="1"/>
      </w:pPr>
    </w:p>
    <w:p w14:paraId="0E3F62E2" w14:textId="77777777" w:rsidR="00EB598E" w:rsidRDefault="00EF0290">
      <w:pPr>
        <w:pStyle w:val="Textkrper"/>
        <w:ind w:left="135" w:right="243" w:hanging="1"/>
      </w:pPr>
      <w:r>
        <w:t>Im Rahmen dieser Bereitstellungsvereinbarung wird zwischen dem Pädagogischen Landesinstitut und der jeweiligen Institution festgelegt, wer welche Verpflichtungen erf</w:t>
      </w:r>
      <w:r>
        <w:t xml:space="preserve">üllt, auch was die Wahrnehmung der Rechte der betroffenen Nutzerinnen und Nutzer und Ansprechpartnerinnen und Ansprechpartner angeht (vgl. </w:t>
      </w:r>
      <w:r>
        <w:rPr>
          <w:color w:val="BF8F00"/>
        </w:rPr>
        <w:t>lms.bildung-rp.de/datenschutz</w:t>
      </w:r>
      <w:r>
        <w:t>).</w:t>
      </w:r>
    </w:p>
    <w:p w14:paraId="30C13312" w14:textId="77777777" w:rsidR="00EB598E" w:rsidRDefault="00EB598E">
      <w:pPr>
        <w:pStyle w:val="Textkrper"/>
        <w:spacing w:before="10"/>
        <w:rPr>
          <w:sz w:val="23"/>
        </w:rPr>
      </w:pPr>
    </w:p>
    <w:p w14:paraId="7ED11180" w14:textId="77777777" w:rsidR="00EB598E" w:rsidRDefault="00EF0290">
      <w:pPr>
        <w:pStyle w:val="Textkrper"/>
        <w:ind w:left="136"/>
        <w:jc w:val="both"/>
      </w:pPr>
      <w:r>
        <w:t>Verantwortlich gem. „LDSG § 52 Gemeinsam Verantwortliche“ sind:</w:t>
      </w:r>
    </w:p>
    <w:p w14:paraId="35996525" w14:textId="77777777" w:rsidR="00EB598E" w:rsidRDefault="00EB598E">
      <w:pPr>
        <w:pStyle w:val="Textkrper"/>
        <w:spacing w:before="3"/>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819"/>
      </w:tblGrid>
      <w:tr w:rsidR="00EB598E" w14:paraId="7F3A1826" w14:textId="77777777">
        <w:trPr>
          <w:trHeight w:val="1518"/>
        </w:trPr>
        <w:tc>
          <w:tcPr>
            <w:tcW w:w="4531" w:type="dxa"/>
          </w:tcPr>
          <w:p w14:paraId="4502898E" w14:textId="5BB00F02" w:rsidR="00EB598E" w:rsidRDefault="00EF0290" w:rsidP="003104BB">
            <w:pPr>
              <w:pStyle w:val="TableParagraph"/>
              <w:spacing w:line="242" w:lineRule="auto"/>
              <w:ind w:right="1272"/>
            </w:pPr>
            <w:r>
              <w:t xml:space="preserve">Die Schulleiterin, der Schulleiter </w:t>
            </w:r>
            <w:r w:rsidR="003104BB">
              <w:t>des Marion-Dönhoff-Gymnasiums Lahnstein</w:t>
            </w:r>
          </w:p>
        </w:tc>
        <w:tc>
          <w:tcPr>
            <w:tcW w:w="4819" w:type="dxa"/>
          </w:tcPr>
          <w:p w14:paraId="0D63E95A" w14:textId="77777777" w:rsidR="00EB598E" w:rsidRDefault="00EF0290">
            <w:pPr>
              <w:pStyle w:val="TableParagraph"/>
              <w:spacing w:line="250" w:lineRule="exact"/>
              <w:ind w:left="108"/>
            </w:pPr>
            <w:r>
              <w:t>Pädagogisches Landesinstitut Rheinland-Pfalz</w:t>
            </w:r>
          </w:p>
          <w:p w14:paraId="4CFBD03A" w14:textId="77777777" w:rsidR="00EB598E" w:rsidRDefault="00EB598E">
            <w:pPr>
              <w:pStyle w:val="TableParagraph"/>
              <w:ind w:left="0"/>
            </w:pPr>
          </w:p>
          <w:p w14:paraId="73701330" w14:textId="77777777" w:rsidR="00EB598E" w:rsidRDefault="00EF0290">
            <w:pPr>
              <w:pStyle w:val="TableParagraph"/>
              <w:ind w:left="108"/>
            </w:pPr>
            <w:r>
              <w:t>Butenschönstraße 2</w:t>
            </w:r>
          </w:p>
          <w:p w14:paraId="2D9D1BA3" w14:textId="77777777" w:rsidR="00EB598E" w:rsidRDefault="00EF0290">
            <w:pPr>
              <w:pStyle w:val="TableParagraph"/>
              <w:spacing w:before="2"/>
              <w:ind w:left="108"/>
            </w:pPr>
            <w:r>
              <w:t xml:space="preserve">67346 Speyer </w:t>
            </w:r>
            <w:r>
              <w:t>Deutschland</w:t>
            </w:r>
          </w:p>
        </w:tc>
      </w:tr>
      <w:tr w:rsidR="00EB598E" w14:paraId="65731F5E" w14:textId="77777777">
        <w:trPr>
          <w:trHeight w:val="252"/>
        </w:trPr>
        <w:tc>
          <w:tcPr>
            <w:tcW w:w="4531" w:type="dxa"/>
            <w:tcBorders>
              <w:bottom w:val="nil"/>
            </w:tcBorders>
          </w:tcPr>
          <w:p w14:paraId="72BD6522" w14:textId="77777777" w:rsidR="00EB598E" w:rsidRDefault="00EF0290">
            <w:pPr>
              <w:pStyle w:val="TableParagraph"/>
              <w:spacing w:line="233" w:lineRule="exact"/>
            </w:pPr>
            <w:r>
              <w:t>Genauere Informationen zu Ihrer Schule/</w:t>
            </w:r>
          </w:p>
        </w:tc>
        <w:tc>
          <w:tcPr>
            <w:tcW w:w="4819" w:type="dxa"/>
            <w:tcBorders>
              <w:bottom w:val="nil"/>
            </w:tcBorders>
          </w:tcPr>
          <w:p w14:paraId="66DDC8F4" w14:textId="77777777" w:rsidR="00EB598E" w:rsidRDefault="00EF0290">
            <w:pPr>
              <w:pStyle w:val="TableParagraph"/>
              <w:tabs>
                <w:tab w:val="left" w:pos="1523"/>
              </w:tabs>
              <w:spacing w:line="233" w:lineRule="exact"/>
              <w:ind w:left="107"/>
            </w:pPr>
            <w:r>
              <w:t>Telefon:</w:t>
            </w:r>
            <w:r>
              <w:tab/>
              <w:t>+49 6232</w:t>
            </w:r>
            <w:r>
              <w:rPr>
                <w:spacing w:val="-3"/>
              </w:rPr>
              <w:t xml:space="preserve"> </w:t>
            </w:r>
            <w:r>
              <w:t>659-0</w:t>
            </w:r>
          </w:p>
        </w:tc>
      </w:tr>
      <w:tr w:rsidR="00EB598E" w14:paraId="6E8392E0" w14:textId="77777777">
        <w:trPr>
          <w:trHeight w:val="253"/>
        </w:trPr>
        <w:tc>
          <w:tcPr>
            <w:tcW w:w="4531" w:type="dxa"/>
            <w:tcBorders>
              <w:top w:val="nil"/>
              <w:bottom w:val="nil"/>
            </w:tcBorders>
          </w:tcPr>
          <w:p w14:paraId="42575191" w14:textId="77777777" w:rsidR="00EB598E" w:rsidRDefault="00EF0290">
            <w:pPr>
              <w:pStyle w:val="TableParagraph"/>
              <w:spacing w:line="233" w:lineRule="exact"/>
            </w:pPr>
            <w:r>
              <w:t>Bildungseinrichtung erhalten Sie unter</w:t>
            </w:r>
          </w:p>
          <w:p w14:paraId="0C87341D" w14:textId="3798F39A" w:rsidR="003104BB" w:rsidRDefault="003104BB">
            <w:pPr>
              <w:pStyle w:val="TableParagraph"/>
              <w:spacing w:line="233" w:lineRule="exact"/>
            </w:pPr>
            <w:r>
              <w:t>www.mdg-lahnstein.de</w:t>
            </w:r>
          </w:p>
        </w:tc>
        <w:tc>
          <w:tcPr>
            <w:tcW w:w="4819" w:type="dxa"/>
            <w:tcBorders>
              <w:top w:val="nil"/>
              <w:bottom w:val="nil"/>
            </w:tcBorders>
          </w:tcPr>
          <w:p w14:paraId="39E703A5" w14:textId="77777777" w:rsidR="00EB598E" w:rsidRDefault="00EF0290">
            <w:pPr>
              <w:pStyle w:val="TableParagraph"/>
              <w:tabs>
                <w:tab w:val="left" w:pos="1523"/>
              </w:tabs>
              <w:spacing w:line="233" w:lineRule="exact"/>
              <w:ind w:left="107"/>
            </w:pPr>
            <w:r>
              <w:t>E-Mail:</w:t>
            </w:r>
            <w:r>
              <w:tab/>
            </w:r>
            <w:hyperlink r:id="rId29">
              <w:r>
                <w:t>moodle@pl.rlp.de</w:t>
              </w:r>
            </w:hyperlink>
          </w:p>
        </w:tc>
      </w:tr>
      <w:tr w:rsidR="00EB598E" w14:paraId="62EEC0B1" w14:textId="77777777">
        <w:trPr>
          <w:trHeight w:val="380"/>
        </w:trPr>
        <w:tc>
          <w:tcPr>
            <w:tcW w:w="4531" w:type="dxa"/>
            <w:tcBorders>
              <w:top w:val="nil"/>
              <w:bottom w:val="nil"/>
            </w:tcBorders>
          </w:tcPr>
          <w:p w14:paraId="48A69595" w14:textId="77777777" w:rsidR="00EB598E" w:rsidRDefault="00EB598E">
            <w:pPr>
              <w:pStyle w:val="TableParagraph"/>
              <w:ind w:left="0"/>
              <w:rPr>
                <w:rFonts w:ascii="Times New Roman"/>
              </w:rPr>
            </w:pPr>
          </w:p>
        </w:tc>
        <w:tc>
          <w:tcPr>
            <w:tcW w:w="4819" w:type="dxa"/>
            <w:tcBorders>
              <w:top w:val="nil"/>
              <w:bottom w:val="nil"/>
            </w:tcBorders>
          </w:tcPr>
          <w:p w14:paraId="39C558DC" w14:textId="77777777" w:rsidR="00EB598E" w:rsidRDefault="00EF0290">
            <w:pPr>
              <w:pStyle w:val="TableParagraph"/>
              <w:tabs>
                <w:tab w:val="left" w:pos="1523"/>
              </w:tabs>
              <w:spacing w:line="251" w:lineRule="exact"/>
              <w:ind w:left="107"/>
            </w:pPr>
            <w:r>
              <w:t>Website:</w:t>
            </w:r>
            <w:r>
              <w:tab/>
              <w:t>pl.rlp.de</w:t>
            </w:r>
            <w:r>
              <w:rPr>
                <w:spacing w:val="-1"/>
              </w:rPr>
              <w:t xml:space="preserve"> </w:t>
            </w:r>
            <w:r>
              <w:t>bzw.</w:t>
            </w:r>
          </w:p>
        </w:tc>
      </w:tr>
      <w:tr w:rsidR="00EB598E" w14:paraId="331E9BE0" w14:textId="77777777">
        <w:trPr>
          <w:trHeight w:val="632"/>
        </w:trPr>
        <w:tc>
          <w:tcPr>
            <w:tcW w:w="4531" w:type="dxa"/>
            <w:tcBorders>
              <w:top w:val="nil"/>
            </w:tcBorders>
          </w:tcPr>
          <w:p w14:paraId="7C633F28" w14:textId="77777777" w:rsidR="00EB598E" w:rsidRDefault="00EF0290">
            <w:pPr>
              <w:pStyle w:val="TableParagraph"/>
              <w:spacing w:before="123"/>
            </w:pPr>
            <w:r>
              <w:rPr>
                <w:color w:val="BF8F00"/>
              </w:rPr>
              <w:t>lms.bildung-rp.de/datenschutz</w:t>
            </w:r>
          </w:p>
        </w:tc>
        <w:tc>
          <w:tcPr>
            <w:tcW w:w="4819" w:type="dxa"/>
            <w:tcBorders>
              <w:top w:val="nil"/>
            </w:tcBorders>
          </w:tcPr>
          <w:p w14:paraId="067AE137" w14:textId="77777777" w:rsidR="00EB598E" w:rsidRDefault="00EF0290">
            <w:pPr>
              <w:pStyle w:val="TableParagraph"/>
              <w:spacing w:before="123"/>
              <w:ind w:left="107"/>
            </w:pPr>
            <w:r>
              <w:t xml:space="preserve">bzw. </w:t>
            </w:r>
            <w:r>
              <w:rPr>
                <w:color w:val="BF8F00"/>
              </w:rPr>
              <w:t>bildung-rp.de/gehezu/impressum.html</w:t>
            </w:r>
          </w:p>
        </w:tc>
      </w:tr>
    </w:tbl>
    <w:p w14:paraId="384EB040" w14:textId="77777777" w:rsidR="00EB598E" w:rsidRDefault="00EB598E">
      <w:pPr>
        <w:pStyle w:val="Textkrper"/>
        <w:rPr>
          <w:sz w:val="24"/>
        </w:rPr>
      </w:pPr>
    </w:p>
    <w:p w14:paraId="3DCC52DA" w14:textId="77777777" w:rsidR="00EB598E" w:rsidRDefault="00EB598E">
      <w:pPr>
        <w:pStyle w:val="Textkrper"/>
        <w:spacing w:before="7"/>
        <w:rPr>
          <w:sz w:val="19"/>
        </w:rPr>
      </w:pPr>
    </w:p>
    <w:p w14:paraId="62935999" w14:textId="77777777" w:rsidR="00EB598E" w:rsidRDefault="00EF0290">
      <w:pPr>
        <w:pStyle w:val="Textkrper"/>
        <w:ind w:left="135" w:right="294"/>
      </w:pPr>
      <w:r>
        <w:t xml:space="preserve">Die Institution und die dort mit der Administration von Moodle vertrauten Personen und die Kursleiterinnen und Kursleiter sind verantwortlich für das Angebot in ihren Lernbereichen. Sie sind </w:t>
      </w:r>
      <w:r>
        <w:rPr>
          <w:b/>
          <w:u w:val="thick"/>
        </w:rPr>
        <w:t>die ersten Ansprechpartnerinnen/Ansprechpartner</w:t>
      </w:r>
      <w:r>
        <w:rPr>
          <w:b/>
        </w:rPr>
        <w:t xml:space="preserve"> </w:t>
      </w:r>
      <w:r>
        <w:t>für die Nutzerinn</w:t>
      </w:r>
      <w:r>
        <w:t>en und Nutzer bei inhaltlichen Fragen.</w:t>
      </w:r>
    </w:p>
    <w:p w14:paraId="49E12BB5" w14:textId="77777777" w:rsidR="00EB598E" w:rsidRDefault="00EB598E">
      <w:pPr>
        <w:pStyle w:val="Textkrper"/>
      </w:pPr>
    </w:p>
    <w:p w14:paraId="5E569286" w14:textId="77777777" w:rsidR="00EB598E" w:rsidRDefault="00EF0290">
      <w:pPr>
        <w:pStyle w:val="Textkrper"/>
        <w:ind w:left="135" w:right="134"/>
      </w:pPr>
      <w:r>
        <w:t>In jeder Schule bzw. Bildungseinrichtung wurde eine Datenschutzbeauftragte/ein Datenschutzbeauftragter ernannt. Sie/Er ist Ansprechpartnerin/Ansprechpartner für Nutzerinnen und Nutzer bezüglich Datenschutz. Sie/Er wi</w:t>
      </w:r>
      <w:r>
        <w:t>rd dabei technisch unterstützt durch die Schulberaterinnen und Schulberater der jeweiligen Schule bzw. Bildungseinrichtung.</w:t>
      </w:r>
    </w:p>
    <w:p w14:paraId="3A3FFB5E" w14:textId="77777777" w:rsidR="00EB598E" w:rsidRDefault="00EB598E">
      <w:pPr>
        <w:pStyle w:val="Textkrper"/>
        <w:spacing w:before="9"/>
        <w:rPr>
          <w:sz w:val="21"/>
        </w:rPr>
      </w:pPr>
    </w:p>
    <w:p w14:paraId="439B1313" w14:textId="77777777" w:rsidR="00EB598E" w:rsidRDefault="00EF0290">
      <w:pPr>
        <w:pStyle w:val="Textkrper"/>
        <w:spacing w:line="242" w:lineRule="auto"/>
        <w:ind w:left="135" w:right="390"/>
      </w:pPr>
      <w:r>
        <w:t xml:space="preserve">Für Anfragen die mit der Schule/Bildungseinrichtung </w:t>
      </w:r>
      <w:r>
        <w:rPr>
          <w:b/>
          <w:u w:val="thick"/>
        </w:rPr>
        <w:t>nicht direkt geklärt werden können</w:t>
      </w:r>
      <w:r>
        <w:t>, steht den Nutzerinnen und Nutzern auch die/</w:t>
      </w:r>
      <w:r>
        <w:t>der Datenschutzbeauftragte des Pädagogischen Landesinstituts zur Verfügung.</w:t>
      </w:r>
    </w:p>
    <w:p w14:paraId="2F379625" w14:textId="77777777" w:rsidR="00EB598E" w:rsidRDefault="00EB598E">
      <w:pPr>
        <w:spacing w:line="242" w:lineRule="auto"/>
        <w:sectPr w:rsidR="00EB598E">
          <w:type w:val="continuous"/>
          <w:pgSz w:w="11900" w:h="16840"/>
          <w:pgMar w:top="860" w:right="1000" w:bottom="280" w:left="1280" w:header="720" w:footer="720" w:gutter="0"/>
          <w:cols w:space="720"/>
        </w:sectPr>
      </w:pPr>
    </w:p>
    <w:p w14:paraId="0287E5E8" w14:textId="77777777" w:rsidR="00EB598E" w:rsidRDefault="00EF0290">
      <w:pPr>
        <w:pStyle w:val="berschrift1"/>
        <w:numPr>
          <w:ilvl w:val="0"/>
          <w:numId w:val="2"/>
        </w:numPr>
        <w:tabs>
          <w:tab w:val="left" w:pos="384"/>
        </w:tabs>
        <w:spacing w:before="51"/>
        <w:ind w:hanging="249"/>
      </w:pPr>
      <w:r>
        <w:lastRenderedPageBreak/>
        <w:t>Leistungsbeschreibung</w:t>
      </w:r>
    </w:p>
    <w:p w14:paraId="328BAE4E" w14:textId="77777777" w:rsidR="00EB598E" w:rsidRDefault="00EB598E">
      <w:pPr>
        <w:pStyle w:val="Textkrper"/>
        <w:spacing w:before="3"/>
        <w:rPr>
          <w:b/>
        </w:rPr>
      </w:pPr>
    </w:p>
    <w:p w14:paraId="33AAA295" w14:textId="77777777" w:rsidR="00EB598E" w:rsidRDefault="00EF0290">
      <w:pPr>
        <w:pStyle w:val="Textkrper"/>
        <w:ind w:left="135" w:right="134"/>
      </w:pPr>
      <w:r>
        <w:t xml:space="preserve">Das PL stellt eine LPF zur Verfügung. Diese basiert z. Zt. (2018) auf der Software Moodle. Der Zugriff erfolgt über eine SSL-verschlüsselte Internetverbindung. Die LPF kann von Schülerinnen und Schülern, Mitarbeiterinnen und Mitarbeitern der Institutionen </w:t>
      </w:r>
      <w:r>
        <w:t xml:space="preserve">sowie Personen mit einem besonderen Interesse (z. B. von Elternvertreterinnen und Elternvertreter und Ausbildungsbetrieben) genutzt werden. Über die Zulassung zur LPF entscheidet die Leitung der jeweiligen Institution oder eine </w:t>
      </w:r>
      <w:r>
        <w:rPr>
          <w:b/>
        </w:rPr>
        <w:t>von ihr beauftragte Person</w:t>
      </w:r>
      <w:r>
        <w:t xml:space="preserve">, </w:t>
      </w:r>
      <w:r>
        <w:t>die über die entsprechende Sachkenntnis verfügt. Der Betrieb und die Wartung der Lernplattform erfolgt durch das PL.</w:t>
      </w:r>
    </w:p>
    <w:p w14:paraId="342BFA1B" w14:textId="77777777" w:rsidR="00EB598E" w:rsidRDefault="00EF0290">
      <w:pPr>
        <w:pStyle w:val="Textkrper"/>
        <w:ind w:left="135" w:right="892"/>
      </w:pPr>
      <w:r>
        <w:t>Die LPF steht im Regelfall permanent zur Verfügung. Geplante Wartungsfenster werden frühzeitig, in der Regel 14 Tage vor dem Termin, per E-</w:t>
      </w:r>
      <w:r>
        <w:t>Mail an die Schulberaterin/den Schulberater und auf der Webseite lernenonline.bildung-rp.de angekündigt.</w:t>
      </w:r>
    </w:p>
    <w:p w14:paraId="1626BEB2" w14:textId="77777777" w:rsidR="00EB598E" w:rsidRDefault="00EB598E">
      <w:pPr>
        <w:pStyle w:val="Textkrper"/>
        <w:spacing w:before="1"/>
      </w:pPr>
    </w:p>
    <w:p w14:paraId="676E60D1" w14:textId="77777777" w:rsidR="00EB598E" w:rsidRDefault="00EF0290">
      <w:pPr>
        <w:pStyle w:val="Textkrper"/>
        <w:ind w:left="135" w:right="783"/>
      </w:pPr>
      <w:r>
        <w:t>Der Betrieb der LPF erfolgt im Rahmen der technischen Möglichkeiten des PL. Ein Rechtsanspruch auf permanente Verfügbarkeit oder die Nutzung einer bes</w:t>
      </w:r>
      <w:r>
        <w:t>timmten Softwareversion bzw. -konfiguration besteht nicht. Das PL ist bestrebt, im Rahmen seiner personellen Situation eine hohe Verfügbarkeit mit aktueller Software zu erreichen.</w:t>
      </w:r>
    </w:p>
    <w:p w14:paraId="10852DEF" w14:textId="77777777" w:rsidR="00EB598E" w:rsidRDefault="00EB598E">
      <w:pPr>
        <w:pStyle w:val="Textkrper"/>
      </w:pPr>
    </w:p>
    <w:p w14:paraId="603FF4E7" w14:textId="77777777" w:rsidR="00EB598E" w:rsidRDefault="00EF0290">
      <w:pPr>
        <w:pStyle w:val="Textkrper"/>
        <w:ind w:left="135" w:right="391"/>
      </w:pPr>
      <w:r>
        <w:t>Das PL stellt eine Benutzerverwaltung zur Verfügung, mit der die Nutzerinne</w:t>
      </w:r>
      <w:r>
        <w:t>n und Nutzer der LPF verwaltet werden. Die nutzende Institution verwaltet die Benutzerinnen und Benutzer selbstständig. Sie verpflichtet sich, ausschließlich der Institution bekannte Personen zur Nutzung zuzulassen.</w:t>
      </w:r>
    </w:p>
    <w:p w14:paraId="10A31BE9" w14:textId="77777777" w:rsidR="00EB598E" w:rsidRDefault="00EF0290">
      <w:pPr>
        <w:pStyle w:val="Textkrper"/>
        <w:ind w:left="135" w:right="170"/>
      </w:pPr>
      <w:r>
        <w:t>Das Anlegen von Kursen und der Aufbau vo</w:t>
      </w:r>
      <w:r>
        <w:t>n Kursen wird von den Schulen selbstständig durchgeführt. Das PL bildet hierzu sogenannte Schulberaterinnen und Schulberater aus, die als Multiplikatorinnen und Multiplikatoren in den Institutionen die Ausbildung von Lehrkräften und Teilnehmerinnen und Tei</w:t>
      </w:r>
      <w:r>
        <w:t>lnehmern übernehmen.</w:t>
      </w:r>
    </w:p>
    <w:p w14:paraId="5C7272E3" w14:textId="77777777" w:rsidR="00EB598E" w:rsidRDefault="00EB598E">
      <w:pPr>
        <w:pStyle w:val="Textkrper"/>
        <w:rPr>
          <w:sz w:val="24"/>
        </w:rPr>
      </w:pPr>
    </w:p>
    <w:p w14:paraId="2DAE65FA" w14:textId="77777777" w:rsidR="00EB598E" w:rsidRDefault="00EB598E">
      <w:pPr>
        <w:pStyle w:val="Textkrper"/>
        <w:spacing w:before="9"/>
        <w:rPr>
          <w:sz w:val="19"/>
        </w:rPr>
      </w:pPr>
    </w:p>
    <w:p w14:paraId="168AF6CC" w14:textId="77777777" w:rsidR="00EB598E" w:rsidRDefault="00EF0290">
      <w:pPr>
        <w:pStyle w:val="berschrift1"/>
        <w:numPr>
          <w:ilvl w:val="0"/>
          <w:numId w:val="2"/>
        </w:numPr>
        <w:tabs>
          <w:tab w:val="left" w:pos="384"/>
        </w:tabs>
        <w:ind w:hanging="249"/>
      </w:pPr>
      <w:r>
        <w:t>Beantragung</w:t>
      </w:r>
    </w:p>
    <w:p w14:paraId="6C2AB4D1" w14:textId="77777777" w:rsidR="00EB598E" w:rsidRDefault="00EB598E">
      <w:pPr>
        <w:pStyle w:val="Textkrper"/>
        <w:spacing w:before="2"/>
        <w:rPr>
          <w:b/>
        </w:rPr>
      </w:pPr>
    </w:p>
    <w:p w14:paraId="3D67A56B" w14:textId="77777777" w:rsidR="00EB598E" w:rsidRDefault="00EF0290">
      <w:pPr>
        <w:pStyle w:val="Textkrper"/>
        <w:spacing w:before="1" w:line="252" w:lineRule="exact"/>
        <w:ind w:left="135"/>
      </w:pPr>
      <w:r>
        <w:t>Die Bereitstellung einer LPF kann beantragen</w:t>
      </w:r>
    </w:p>
    <w:p w14:paraId="4C41DE80" w14:textId="77777777" w:rsidR="00EB598E" w:rsidRDefault="00EF0290">
      <w:pPr>
        <w:pStyle w:val="Listenabsatz"/>
        <w:numPr>
          <w:ilvl w:val="1"/>
          <w:numId w:val="2"/>
        </w:numPr>
        <w:tabs>
          <w:tab w:val="left" w:pos="855"/>
          <w:tab w:val="left" w:pos="856"/>
        </w:tabs>
        <w:spacing w:line="268" w:lineRule="exact"/>
        <w:ind w:hanging="361"/>
      </w:pPr>
      <w:r>
        <w:t>Schulleitungen der öffentlichen Schulen des Landes</w:t>
      </w:r>
      <w:r>
        <w:rPr>
          <w:spacing w:val="-2"/>
        </w:rPr>
        <w:t xml:space="preserve"> </w:t>
      </w:r>
      <w:r>
        <w:t>Rheinland-Pfalz,</w:t>
      </w:r>
    </w:p>
    <w:p w14:paraId="1601AC2B" w14:textId="77777777" w:rsidR="00EB598E" w:rsidRDefault="00EF0290">
      <w:pPr>
        <w:pStyle w:val="Listenabsatz"/>
        <w:numPr>
          <w:ilvl w:val="1"/>
          <w:numId w:val="2"/>
        </w:numPr>
        <w:tabs>
          <w:tab w:val="left" w:pos="855"/>
          <w:tab w:val="left" w:pos="856"/>
        </w:tabs>
        <w:spacing w:line="268" w:lineRule="exact"/>
      </w:pPr>
      <w:r>
        <w:t>Seminarleitungen von Studienseminaren des Landes</w:t>
      </w:r>
      <w:r>
        <w:rPr>
          <w:spacing w:val="-6"/>
        </w:rPr>
        <w:t xml:space="preserve"> </w:t>
      </w:r>
      <w:r>
        <w:t>Rheinland-Pfalz,</w:t>
      </w:r>
    </w:p>
    <w:p w14:paraId="5936B507" w14:textId="77777777" w:rsidR="00EB598E" w:rsidRDefault="00EF0290">
      <w:pPr>
        <w:pStyle w:val="Listenabsatz"/>
        <w:numPr>
          <w:ilvl w:val="1"/>
          <w:numId w:val="2"/>
        </w:numPr>
        <w:tabs>
          <w:tab w:val="left" w:pos="855"/>
          <w:tab w:val="left" w:pos="856"/>
        </w:tabs>
        <w:spacing w:line="268" w:lineRule="exact"/>
      </w:pPr>
      <w:r>
        <w:t>Institutsleitungen von öffentlichen Institutionen des Landes</w:t>
      </w:r>
      <w:r>
        <w:rPr>
          <w:spacing w:val="-7"/>
        </w:rPr>
        <w:t xml:space="preserve"> </w:t>
      </w:r>
      <w:r>
        <w:t>Rheinland-Pfalz.</w:t>
      </w:r>
    </w:p>
    <w:p w14:paraId="22CBAB5B" w14:textId="77777777" w:rsidR="00EB598E" w:rsidRDefault="00EB598E">
      <w:pPr>
        <w:pStyle w:val="Textkrper"/>
        <w:spacing w:before="10"/>
        <w:rPr>
          <w:sz w:val="21"/>
        </w:rPr>
      </w:pPr>
    </w:p>
    <w:p w14:paraId="7A79856A" w14:textId="77777777" w:rsidR="00EB598E" w:rsidRDefault="00EF0290">
      <w:pPr>
        <w:pStyle w:val="Textkrper"/>
        <w:ind w:left="135" w:right="1368"/>
      </w:pPr>
      <w:r>
        <w:t>Das Pädagogische Landesinstitut entscheidet durch beauftragte Personen über die Bereitstellung der LPF. Ein Rechtsanspruch auf die Bereitstellung besteht nicht.</w:t>
      </w:r>
    </w:p>
    <w:p w14:paraId="23003F07" w14:textId="77777777" w:rsidR="00EB598E" w:rsidRDefault="00EB598E">
      <w:pPr>
        <w:pStyle w:val="Textkrper"/>
        <w:spacing w:before="11"/>
        <w:rPr>
          <w:sz w:val="21"/>
        </w:rPr>
      </w:pPr>
    </w:p>
    <w:p w14:paraId="5B7EAB69" w14:textId="77777777" w:rsidR="00EB598E" w:rsidRDefault="00EF0290">
      <w:pPr>
        <w:pStyle w:val="Textkrper"/>
        <w:ind w:left="135" w:right="1002"/>
      </w:pPr>
      <w:r>
        <w:t>Bei der Beantra</w:t>
      </w:r>
      <w:r>
        <w:t>gung sind über „Elektronische Post für Schulleitungen/Schulen“ (EPoS) einzureichen:</w:t>
      </w:r>
    </w:p>
    <w:p w14:paraId="2582BA01" w14:textId="77777777" w:rsidR="00EB598E" w:rsidRDefault="00EF0290">
      <w:pPr>
        <w:pStyle w:val="Listenabsatz"/>
        <w:numPr>
          <w:ilvl w:val="1"/>
          <w:numId w:val="2"/>
        </w:numPr>
        <w:tabs>
          <w:tab w:val="left" w:pos="855"/>
          <w:tab w:val="left" w:pos="856"/>
        </w:tabs>
        <w:ind w:right="126"/>
      </w:pPr>
      <w:r>
        <w:t>Die Namen und Kontaktdaten zweier Lehrkräfte, die zukünftig als Schulberaterin/Schulberater fungieren. Diese Personen erklären sich bereit, sich vom PL zur Schulberaterin/z</w:t>
      </w:r>
      <w:r>
        <w:t>um Schulberater ausbilden zu</w:t>
      </w:r>
      <w:r>
        <w:rPr>
          <w:spacing w:val="-3"/>
        </w:rPr>
        <w:t xml:space="preserve"> </w:t>
      </w:r>
      <w:r>
        <w:t>lassen.</w:t>
      </w:r>
    </w:p>
    <w:p w14:paraId="2326908E" w14:textId="77777777" w:rsidR="00EB598E" w:rsidRDefault="00EF0290">
      <w:pPr>
        <w:pStyle w:val="Listenabsatz"/>
        <w:numPr>
          <w:ilvl w:val="1"/>
          <w:numId w:val="2"/>
        </w:numPr>
        <w:tabs>
          <w:tab w:val="left" w:pos="855"/>
          <w:tab w:val="left" w:pos="857"/>
        </w:tabs>
        <w:spacing w:before="2" w:line="237" w:lineRule="auto"/>
        <w:ind w:right="1655"/>
      </w:pPr>
      <w:r>
        <w:t>Durch die Leitung und der/des designierten Schulberaterin/Schulberaters unterschriebene</w:t>
      </w:r>
    </w:p>
    <w:p w14:paraId="19846969" w14:textId="77777777" w:rsidR="00EB598E" w:rsidRDefault="00EF0290">
      <w:pPr>
        <w:pStyle w:val="Listenabsatz"/>
        <w:numPr>
          <w:ilvl w:val="2"/>
          <w:numId w:val="2"/>
        </w:numPr>
        <w:tabs>
          <w:tab w:val="left" w:pos="1203"/>
          <w:tab w:val="left" w:pos="1205"/>
        </w:tabs>
        <w:spacing w:before="2" w:line="262" w:lineRule="exact"/>
        <w:ind w:hanging="361"/>
      </w:pPr>
      <w:r>
        <w:t>Bereitstellungsvereinbarung für die LPF (dieses</w:t>
      </w:r>
      <w:r>
        <w:rPr>
          <w:spacing w:val="-8"/>
        </w:rPr>
        <w:t xml:space="preserve"> </w:t>
      </w:r>
      <w:r>
        <w:t>Dokument)</w:t>
      </w:r>
    </w:p>
    <w:p w14:paraId="07CCA21C" w14:textId="77777777" w:rsidR="00EB598E" w:rsidRDefault="00EF0290">
      <w:pPr>
        <w:pStyle w:val="Listenabsatz"/>
        <w:numPr>
          <w:ilvl w:val="2"/>
          <w:numId w:val="2"/>
        </w:numPr>
        <w:tabs>
          <w:tab w:val="left" w:pos="1203"/>
          <w:tab w:val="left" w:pos="1205"/>
        </w:tabs>
        <w:spacing w:line="252" w:lineRule="exact"/>
        <w:ind w:hanging="361"/>
      </w:pPr>
      <w:r>
        <w:t>Anerkennung der „Datenschutzerklärung“ und die darin</w:t>
      </w:r>
      <w:r>
        <w:rPr>
          <w:spacing w:val="-6"/>
        </w:rPr>
        <w:t xml:space="preserve"> </w:t>
      </w:r>
      <w:r>
        <w:t>enthaltenen</w:t>
      </w:r>
    </w:p>
    <w:p w14:paraId="5073D227" w14:textId="77777777" w:rsidR="00EB598E" w:rsidRDefault="00EF0290">
      <w:pPr>
        <w:pStyle w:val="Textkrper"/>
        <w:spacing w:line="243" w:lineRule="exact"/>
        <w:ind w:left="1204"/>
      </w:pPr>
      <w:r>
        <w:t>„Nutzungsbedingungen“ für die Lernplattform lms.bildung-rp.de.</w:t>
      </w:r>
    </w:p>
    <w:p w14:paraId="06521509" w14:textId="77777777" w:rsidR="00EB598E" w:rsidRDefault="00EB598E">
      <w:pPr>
        <w:pStyle w:val="Textkrper"/>
        <w:spacing w:before="9"/>
        <w:rPr>
          <w:sz w:val="21"/>
        </w:rPr>
      </w:pPr>
    </w:p>
    <w:p w14:paraId="15FDBF35" w14:textId="77777777" w:rsidR="00EB598E" w:rsidRDefault="00EF0290">
      <w:pPr>
        <w:pStyle w:val="berschrift1"/>
        <w:numPr>
          <w:ilvl w:val="0"/>
          <w:numId w:val="2"/>
        </w:numPr>
        <w:tabs>
          <w:tab w:val="left" w:pos="384"/>
        </w:tabs>
      </w:pPr>
      <w:r>
        <w:t>Regeln für die Nutzung der</w:t>
      </w:r>
      <w:r>
        <w:rPr>
          <w:spacing w:val="-2"/>
        </w:rPr>
        <w:t xml:space="preserve"> </w:t>
      </w:r>
      <w:r>
        <w:t>Lernplattform</w:t>
      </w:r>
    </w:p>
    <w:p w14:paraId="429D0BED" w14:textId="77777777" w:rsidR="00EB598E" w:rsidRDefault="00EB598E">
      <w:pPr>
        <w:pStyle w:val="Textkrper"/>
        <w:spacing w:before="8"/>
        <w:rPr>
          <w:b/>
          <w:sz w:val="23"/>
        </w:rPr>
      </w:pPr>
    </w:p>
    <w:p w14:paraId="1DDF5B5E" w14:textId="77777777" w:rsidR="00EB598E" w:rsidRDefault="00EF0290">
      <w:pPr>
        <w:pStyle w:val="Listenabsatz"/>
        <w:numPr>
          <w:ilvl w:val="1"/>
          <w:numId w:val="2"/>
        </w:numPr>
        <w:tabs>
          <w:tab w:val="left" w:pos="856"/>
        </w:tabs>
        <w:ind w:right="871"/>
        <w:jc w:val="both"/>
      </w:pPr>
      <w:r>
        <w:t>Auf der LPF dürfen ausschließlich zugelassene Teilnehmerinnen und Teilnehmer Angebote</w:t>
      </w:r>
      <w:r>
        <w:rPr>
          <w:spacing w:val="-3"/>
        </w:rPr>
        <w:t xml:space="preserve"> </w:t>
      </w:r>
      <w:r>
        <w:t>nutzen.</w:t>
      </w:r>
    </w:p>
    <w:p w14:paraId="1CC0D794" w14:textId="77777777" w:rsidR="00EB598E" w:rsidRDefault="00EF0290">
      <w:pPr>
        <w:pStyle w:val="Listenabsatz"/>
        <w:numPr>
          <w:ilvl w:val="1"/>
          <w:numId w:val="2"/>
        </w:numPr>
        <w:tabs>
          <w:tab w:val="left" w:pos="856"/>
        </w:tabs>
        <w:ind w:right="419"/>
        <w:jc w:val="both"/>
      </w:pPr>
      <w:r>
        <w:t>Zugelassene Teilnehmerinnen und Teilnehmer, deren Grund für die Berechtigung zur Teilnahme an der LPF entfällt (z. B. bei Wechsel der Schule), sind unverzüglich d</w:t>
      </w:r>
      <w:r>
        <w:t>urch die beauftragten Verantwortlichen zu löschen. Über begründete Ausnahmen (z.</w:t>
      </w:r>
      <w:r>
        <w:rPr>
          <w:spacing w:val="-20"/>
        </w:rPr>
        <w:t xml:space="preserve"> </w:t>
      </w:r>
      <w:r>
        <w:t>B.</w:t>
      </w:r>
    </w:p>
    <w:p w14:paraId="2D1B059C" w14:textId="77777777" w:rsidR="00EB598E" w:rsidRDefault="00EB598E">
      <w:pPr>
        <w:jc w:val="both"/>
        <w:sectPr w:rsidR="00EB598E">
          <w:pgSz w:w="11900" w:h="16840"/>
          <w:pgMar w:top="1300" w:right="1000" w:bottom="280" w:left="1280" w:header="720" w:footer="720" w:gutter="0"/>
          <w:cols w:space="720"/>
        </w:sectPr>
      </w:pPr>
    </w:p>
    <w:p w14:paraId="00B2F809" w14:textId="77777777" w:rsidR="00EB598E" w:rsidRDefault="00EF0290">
      <w:pPr>
        <w:pStyle w:val="Textkrper"/>
        <w:spacing w:before="69"/>
        <w:ind w:left="855" w:right="1138"/>
      </w:pPr>
      <w:r>
        <w:lastRenderedPageBreak/>
        <w:t>Mitarbeit an einer AG etc.) entscheidet die Leitung oder die Schulberaterin/der Schulberater der Institution.</w:t>
      </w:r>
    </w:p>
    <w:p w14:paraId="6CE213E2" w14:textId="77777777" w:rsidR="00EB598E" w:rsidRDefault="00EF0290">
      <w:pPr>
        <w:pStyle w:val="Listenabsatz"/>
        <w:numPr>
          <w:ilvl w:val="1"/>
          <w:numId w:val="2"/>
        </w:numPr>
        <w:tabs>
          <w:tab w:val="left" w:pos="855"/>
          <w:tab w:val="left" w:pos="856"/>
        </w:tabs>
        <w:ind w:right="629"/>
      </w:pPr>
      <w:r>
        <w:t>Teilnehmerinnen und Teilnehmer, welche die Lernp</w:t>
      </w:r>
      <w:r>
        <w:t>lattform länger als ein Jahr nicht genutzt haben, werden vom PL automatisch</w:t>
      </w:r>
      <w:r>
        <w:rPr>
          <w:spacing w:val="-5"/>
        </w:rPr>
        <w:t xml:space="preserve"> </w:t>
      </w:r>
      <w:r>
        <w:t>gelöscht.</w:t>
      </w:r>
    </w:p>
    <w:p w14:paraId="3821C229" w14:textId="77777777" w:rsidR="00EB598E" w:rsidRDefault="00EF0290">
      <w:pPr>
        <w:pStyle w:val="Listenabsatz"/>
        <w:numPr>
          <w:ilvl w:val="1"/>
          <w:numId w:val="2"/>
        </w:numPr>
        <w:tabs>
          <w:tab w:val="left" w:pos="855"/>
          <w:tab w:val="left" w:pos="856"/>
        </w:tabs>
        <w:ind w:right="1189"/>
      </w:pPr>
      <w:r>
        <w:t>Alle Teilnehmerinnen und Teilnehmer müssen der „Datenschutzerklärung und Nutzungsbedingungen für die Lernplattform lms.bildung-rp.de“</w:t>
      </w:r>
      <w:r>
        <w:rPr>
          <w:spacing w:val="-13"/>
        </w:rPr>
        <w:t xml:space="preserve"> </w:t>
      </w:r>
      <w:r>
        <w:t>zustimmen.</w:t>
      </w:r>
    </w:p>
    <w:p w14:paraId="0222640F" w14:textId="77777777" w:rsidR="00EB598E" w:rsidRDefault="00EF0290">
      <w:pPr>
        <w:pStyle w:val="Listenabsatz"/>
        <w:numPr>
          <w:ilvl w:val="2"/>
          <w:numId w:val="2"/>
        </w:numPr>
        <w:tabs>
          <w:tab w:val="left" w:pos="1203"/>
          <w:tab w:val="left" w:pos="1204"/>
        </w:tabs>
        <w:spacing w:line="262" w:lineRule="exact"/>
        <w:ind w:hanging="361"/>
      </w:pPr>
      <w:r>
        <w:t xml:space="preserve">Schülerinnen und Schüler </w:t>
      </w:r>
      <w:r>
        <w:t>ab 16 Jahren können selbst</w:t>
      </w:r>
      <w:r>
        <w:rPr>
          <w:spacing w:val="-5"/>
        </w:rPr>
        <w:t xml:space="preserve"> </w:t>
      </w:r>
      <w:r>
        <w:t>zustimmen</w:t>
      </w:r>
    </w:p>
    <w:p w14:paraId="7C6539A9" w14:textId="77777777" w:rsidR="00EB598E" w:rsidRDefault="00EF0290">
      <w:pPr>
        <w:pStyle w:val="Listenabsatz"/>
        <w:numPr>
          <w:ilvl w:val="2"/>
          <w:numId w:val="2"/>
        </w:numPr>
        <w:tabs>
          <w:tab w:val="left" w:pos="1203"/>
          <w:tab w:val="left" w:pos="1204"/>
        </w:tabs>
        <w:spacing w:line="223" w:lineRule="auto"/>
        <w:ind w:left="1203" w:right="1160"/>
      </w:pPr>
      <w:r>
        <w:t>bei Schülerinnen und Schüler unter 16 Jahren erfolgt dies zusätzlich durch Erziehungsberechtigten</w:t>
      </w:r>
    </w:p>
    <w:p w14:paraId="5261FAA9" w14:textId="77777777" w:rsidR="00EB598E" w:rsidRDefault="00EF0290">
      <w:pPr>
        <w:pStyle w:val="Listenabsatz"/>
        <w:numPr>
          <w:ilvl w:val="1"/>
          <w:numId w:val="2"/>
        </w:numPr>
        <w:tabs>
          <w:tab w:val="left" w:pos="855"/>
          <w:tab w:val="left" w:pos="856"/>
        </w:tabs>
        <w:spacing w:before="3"/>
        <w:ind w:left="855" w:right="323"/>
      </w:pPr>
      <w:r>
        <w:t xml:space="preserve">Kursleiterinnen und Kursleiter weisen neue Nutzerinnen und Nutzer ausdrücklich auf Datenschutz, Datensparsamkeit und den </w:t>
      </w:r>
      <w:r>
        <w:t>sorgsamen Umgang mit personenbezogenen Daten</w:t>
      </w:r>
      <w:r>
        <w:rPr>
          <w:spacing w:val="-1"/>
        </w:rPr>
        <w:t xml:space="preserve"> </w:t>
      </w:r>
      <w:r>
        <w:t>hin.</w:t>
      </w:r>
    </w:p>
    <w:p w14:paraId="13DA1651" w14:textId="77777777" w:rsidR="00EB598E" w:rsidRDefault="00EF0290">
      <w:pPr>
        <w:pStyle w:val="Listenabsatz"/>
        <w:numPr>
          <w:ilvl w:val="1"/>
          <w:numId w:val="2"/>
        </w:numPr>
        <w:tabs>
          <w:tab w:val="left" w:pos="856"/>
        </w:tabs>
        <w:ind w:left="855" w:right="271"/>
        <w:jc w:val="both"/>
      </w:pPr>
      <w:r>
        <w:t>Nur berechtigte Personen (z. B. Lehrkräfte und Schülerinnen und Schüler einer Klasse) dürfen an dem Kurs teilnehmen. Ausnahmen sind nur dann zulässig, wenn ein Kurs für alle Personen der Institution zugängl</w:t>
      </w:r>
      <w:r>
        <w:t>ich sein soll (z. B. virtuelles Schwarzes</w:t>
      </w:r>
      <w:r>
        <w:rPr>
          <w:spacing w:val="-16"/>
        </w:rPr>
        <w:t xml:space="preserve"> </w:t>
      </w:r>
      <w:r>
        <w:t>Brett).</w:t>
      </w:r>
    </w:p>
    <w:p w14:paraId="3096CAA3" w14:textId="77777777" w:rsidR="00EB598E" w:rsidRDefault="00EF0290">
      <w:pPr>
        <w:pStyle w:val="Listenabsatz"/>
        <w:numPr>
          <w:ilvl w:val="1"/>
          <w:numId w:val="2"/>
        </w:numPr>
        <w:tabs>
          <w:tab w:val="left" w:pos="855"/>
          <w:tab w:val="left" w:pos="856"/>
        </w:tabs>
        <w:ind w:left="855" w:right="223"/>
      </w:pPr>
      <w:r>
        <w:t>Kurse dürfen grundsätzlich nur ohne Nutzerdaten gesichert und weitergegeben werden. Ausnahmen sind nur dann zulässig, wenn es sich bei den Daten um Beiträge der Kurserstellerin/des Kurserstellers handelt, die Informationen zum Kurs beinhalten. In diesem Fa</w:t>
      </w:r>
      <w:r>
        <w:t>ll dürfen ausschließlich die Daten der Kurserstellerin/des Kurserstellers einbezogen</w:t>
      </w:r>
      <w:r>
        <w:rPr>
          <w:spacing w:val="-1"/>
        </w:rPr>
        <w:t xml:space="preserve"> </w:t>
      </w:r>
      <w:r>
        <w:t>werden.</w:t>
      </w:r>
    </w:p>
    <w:p w14:paraId="23E8A54F" w14:textId="77777777" w:rsidR="00EB598E" w:rsidRDefault="00EF0290">
      <w:pPr>
        <w:pStyle w:val="Textkrper"/>
        <w:ind w:left="843" w:right="172"/>
      </w:pPr>
      <w:r>
        <w:t>Eine Sicherung eines Kurses mit Nutzerdaten ist nur durch die Schulberaterin/den Schulberater zulässig und von dieser/diesem entsprechend zu protokollieren. Die ge</w:t>
      </w:r>
      <w:r>
        <w:t>sicherten Daten müssen vor unbefugtem Zugriff geschützt sein; die Verantwortung für die Datensicherheit und –integrität trägt hier die Schulberaterin/derSchulberater. Der Leitung der Institution obliegt es, die Schulberaterin/den Schulberater auf die mögli</w:t>
      </w:r>
      <w:r>
        <w:t>chen rechtlichen Folgen missbräuchlicher Nutzung hinzuweisen.</w:t>
      </w:r>
    </w:p>
    <w:p w14:paraId="2F1A963A" w14:textId="77777777" w:rsidR="00EB598E" w:rsidRDefault="00EF0290">
      <w:pPr>
        <w:pStyle w:val="Listenabsatz"/>
        <w:numPr>
          <w:ilvl w:val="1"/>
          <w:numId w:val="2"/>
        </w:numPr>
        <w:tabs>
          <w:tab w:val="left" w:pos="855"/>
          <w:tab w:val="left" w:pos="856"/>
        </w:tabs>
        <w:ind w:left="855" w:right="675"/>
      </w:pPr>
      <w:r>
        <w:t xml:space="preserve">Die Erstellung von Kursen erfolgt nach den rechtlichen Bestimmungen des Urheberrechts und des Datenschutzes. Bitte beachten Sie hier die ausführlichen Bestimmungen der Nutzungsvereinbarung, die </w:t>
      </w:r>
      <w:r>
        <w:t>der Datenschutzerklärung beigefügt wurde.</w:t>
      </w:r>
    </w:p>
    <w:p w14:paraId="2A01F056" w14:textId="77777777" w:rsidR="00EB598E" w:rsidRDefault="00EB598E">
      <w:pPr>
        <w:pStyle w:val="Textkrper"/>
        <w:spacing w:before="3"/>
        <w:rPr>
          <w:sz w:val="21"/>
        </w:rPr>
      </w:pPr>
    </w:p>
    <w:p w14:paraId="276DCEBD" w14:textId="77777777" w:rsidR="00EB598E" w:rsidRDefault="00EF0290">
      <w:pPr>
        <w:pStyle w:val="Textkrper"/>
        <w:spacing w:before="1"/>
        <w:ind w:left="135" w:right="2262" w:hanging="1"/>
      </w:pPr>
      <w:r>
        <w:t xml:space="preserve">Vgl. </w:t>
      </w:r>
      <w:r>
        <w:rPr>
          <w:color w:val="0562C1"/>
          <w:u w:val="single" w:color="0562C1"/>
        </w:rPr>
        <w:t>https://lernenonline.bildung-rp.de/service/datenschutzerklaerung-und-</w:t>
      </w:r>
      <w:r>
        <w:rPr>
          <w:color w:val="0562C1"/>
        </w:rPr>
        <w:t xml:space="preserve"> </w:t>
      </w:r>
      <w:r>
        <w:rPr>
          <w:color w:val="0562C1"/>
          <w:u w:val="single" w:color="0562C1"/>
        </w:rPr>
        <w:t>nutzungsbedingungen.html</w:t>
      </w:r>
    </w:p>
    <w:p w14:paraId="3AA0E4AE" w14:textId="77777777" w:rsidR="00EB598E" w:rsidRDefault="00EB598E">
      <w:pPr>
        <w:pStyle w:val="Textkrper"/>
        <w:rPr>
          <w:sz w:val="20"/>
        </w:rPr>
      </w:pPr>
    </w:p>
    <w:p w14:paraId="4971ADA5" w14:textId="77777777" w:rsidR="00EB598E" w:rsidRDefault="00EB598E">
      <w:pPr>
        <w:pStyle w:val="Textkrper"/>
        <w:rPr>
          <w:sz w:val="20"/>
        </w:rPr>
      </w:pPr>
    </w:p>
    <w:p w14:paraId="291F62E4" w14:textId="77777777" w:rsidR="00EB598E" w:rsidRDefault="00EB598E">
      <w:pPr>
        <w:pStyle w:val="Textkrper"/>
        <w:spacing w:before="2"/>
        <w:rPr>
          <w:sz w:val="20"/>
        </w:rPr>
      </w:pPr>
    </w:p>
    <w:p w14:paraId="34219766" w14:textId="77777777" w:rsidR="00EB598E" w:rsidRDefault="00EF0290">
      <w:pPr>
        <w:pStyle w:val="berschrift1"/>
        <w:numPr>
          <w:ilvl w:val="0"/>
          <w:numId w:val="2"/>
        </w:numPr>
        <w:tabs>
          <w:tab w:val="left" w:pos="384"/>
        </w:tabs>
        <w:spacing w:before="64"/>
        <w:ind w:hanging="249"/>
      </w:pPr>
      <w:r>
        <w:t>Schulberaterinnen und</w:t>
      </w:r>
      <w:r>
        <w:rPr>
          <w:spacing w:val="-3"/>
        </w:rPr>
        <w:t xml:space="preserve"> </w:t>
      </w:r>
      <w:r>
        <w:t>Schulberater</w:t>
      </w:r>
    </w:p>
    <w:p w14:paraId="07BA0457" w14:textId="77777777" w:rsidR="00EB598E" w:rsidRDefault="00EB598E">
      <w:pPr>
        <w:pStyle w:val="Textkrper"/>
        <w:spacing w:before="3"/>
        <w:rPr>
          <w:b/>
        </w:rPr>
      </w:pPr>
    </w:p>
    <w:p w14:paraId="064540BF" w14:textId="77777777" w:rsidR="00EB598E" w:rsidRDefault="00EF0290">
      <w:pPr>
        <w:pStyle w:val="Textkrper"/>
        <w:ind w:left="135" w:right="390"/>
      </w:pPr>
      <w:r>
        <w:t>Die Schulberaterin/der Schulberater sind die direkten Ansprechpartnerinnen/Ansprechpartner für die LPF einer Institution. Sie</w:t>
      </w:r>
    </w:p>
    <w:p w14:paraId="29D18946" w14:textId="77777777" w:rsidR="00EB598E" w:rsidRDefault="00EF0290">
      <w:pPr>
        <w:pStyle w:val="Listenabsatz"/>
        <w:numPr>
          <w:ilvl w:val="1"/>
          <w:numId w:val="2"/>
        </w:numPr>
        <w:tabs>
          <w:tab w:val="left" w:pos="855"/>
          <w:tab w:val="left" w:pos="856"/>
        </w:tabs>
        <w:spacing w:line="269" w:lineRule="exact"/>
        <w:ind w:hanging="361"/>
      </w:pPr>
      <w:r>
        <w:t>verwalten die Nutzer der LPF und schalten diese zur Nutzung</w:t>
      </w:r>
      <w:r>
        <w:rPr>
          <w:spacing w:val="-6"/>
        </w:rPr>
        <w:t xml:space="preserve"> </w:t>
      </w:r>
      <w:r>
        <w:t>frei</w:t>
      </w:r>
    </w:p>
    <w:p w14:paraId="668C0A82" w14:textId="77777777" w:rsidR="00EB598E" w:rsidRDefault="00EF0290">
      <w:pPr>
        <w:pStyle w:val="Listenabsatz"/>
        <w:numPr>
          <w:ilvl w:val="1"/>
          <w:numId w:val="2"/>
        </w:numPr>
        <w:tabs>
          <w:tab w:val="left" w:pos="855"/>
          <w:tab w:val="left" w:pos="856"/>
        </w:tabs>
        <w:spacing w:before="2" w:line="237" w:lineRule="auto"/>
        <w:ind w:left="843" w:right="1273" w:hanging="348"/>
      </w:pPr>
      <w:r>
        <w:t>legen Kurse an und benennen die für die inhaltliche Ausgestaltung der Kurse verantwortlichen Trainerinnen und</w:t>
      </w:r>
      <w:r>
        <w:rPr>
          <w:spacing w:val="-3"/>
        </w:rPr>
        <w:t xml:space="preserve"> </w:t>
      </w:r>
      <w:r>
        <w:t>Trainer</w:t>
      </w:r>
    </w:p>
    <w:p w14:paraId="257C1364" w14:textId="77777777" w:rsidR="00EB598E" w:rsidRDefault="00EF0290">
      <w:pPr>
        <w:pStyle w:val="Listenabsatz"/>
        <w:numPr>
          <w:ilvl w:val="1"/>
          <w:numId w:val="2"/>
        </w:numPr>
        <w:tabs>
          <w:tab w:val="left" w:pos="855"/>
          <w:tab w:val="left" w:pos="856"/>
        </w:tabs>
        <w:spacing w:before="3" w:line="237" w:lineRule="auto"/>
        <w:ind w:left="855" w:right="306"/>
      </w:pPr>
      <w:r>
        <w:t>informieren interessierte Kolleginnen und Kollegen und bilden diese in den Grundlagen zur Nutzung der Lernplattform</w:t>
      </w:r>
      <w:r>
        <w:rPr>
          <w:spacing w:val="5"/>
        </w:rPr>
        <w:t xml:space="preserve"> </w:t>
      </w:r>
      <w:r>
        <w:t>aus</w:t>
      </w:r>
    </w:p>
    <w:p w14:paraId="2400A7F7" w14:textId="77777777" w:rsidR="00EB598E" w:rsidRDefault="00EF0290">
      <w:pPr>
        <w:pStyle w:val="Listenabsatz"/>
        <w:numPr>
          <w:ilvl w:val="1"/>
          <w:numId w:val="2"/>
        </w:numPr>
        <w:tabs>
          <w:tab w:val="left" w:pos="855"/>
          <w:tab w:val="left" w:pos="856"/>
        </w:tabs>
        <w:spacing w:before="4" w:line="237" w:lineRule="auto"/>
        <w:ind w:right="198"/>
      </w:pPr>
      <w:r>
        <w:t>bilden die Schnitt</w:t>
      </w:r>
      <w:r>
        <w:t>stelle zwischen den Nutzerinnen und Nutzer der Lernplattform und den Moodle-Landesberaterinnen und Moodle-Landesberater des</w:t>
      </w:r>
      <w:r>
        <w:rPr>
          <w:spacing w:val="-3"/>
        </w:rPr>
        <w:t xml:space="preserve"> </w:t>
      </w:r>
      <w:r>
        <w:t>PL</w:t>
      </w:r>
    </w:p>
    <w:p w14:paraId="483870E4" w14:textId="77777777" w:rsidR="00EB598E" w:rsidRDefault="00EF0290">
      <w:pPr>
        <w:pStyle w:val="Listenabsatz"/>
        <w:numPr>
          <w:ilvl w:val="1"/>
          <w:numId w:val="2"/>
        </w:numPr>
        <w:tabs>
          <w:tab w:val="left" w:pos="855"/>
          <w:tab w:val="left" w:pos="856"/>
        </w:tabs>
        <w:spacing w:before="1"/>
        <w:ind w:hanging="361"/>
      </w:pPr>
      <w:r>
        <w:t>überwachen die Einhaltung der in dieser Vereinbarung festgelegten</w:t>
      </w:r>
      <w:r>
        <w:rPr>
          <w:spacing w:val="-11"/>
        </w:rPr>
        <w:t xml:space="preserve"> </w:t>
      </w:r>
      <w:r>
        <w:t>Regeln.</w:t>
      </w:r>
    </w:p>
    <w:p w14:paraId="384FC394" w14:textId="77777777" w:rsidR="00EB598E" w:rsidRDefault="00EB598E">
      <w:pPr>
        <w:pStyle w:val="Textkrper"/>
        <w:rPr>
          <w:sz w:val="26"/>
        </w:rPr>
      </w:pPr>
    </w:p>
    <w:p w14:paraId="670EDC0E" w14:textId="77777777" w:rsidR="00EB598E" w:rsidRDefault="00EF0290">
      <w:pPr>
        <w:pStyle w:val="berschrift1"/>
        <w:numPr>
          <w:ilvl w:val="1"/>
          <w:numId w:val="1"/>
        </w:numPr>
        <w:tabs>
          <w:tab w:val="left" w:pos="506"/>
        </w:tabs>
        <w:spacing w:before="203"/>
        <w:ind w:hanging="371"/>
      </w:pPr>
      <w:r>
        <w:t>Pflichten der Schulberaterinnen und</w:t>
      </w:r>
      <w:r>
        <w:rPr>
          <w:spacing w:val="-5"/>
        </w:rPr>
        <w:t xml:space="preserve"> </w:t>
      </w:r>
      <w:r>
        <w:t>Schulberater</w:t>
      </w:r>
    </w:p>
    <w:p w14:paraId="401CF661" w14:textId="77777777" w:rsidR="00EB598E" w:rsidRDefault="00EB598E">
      <w:pPr>
        <w:pStyle w:val="Textkrper"/>
        <w:spacing w:before="2"/>
        <w:rPr>
          <w:b/>
        </w:rPr>
      </w:pPr>
    </w:p>
    <w:p w14:paraId="3224B34B" w14:textId="77777777" w:rsidR="00EB598E" w:rsidRDefault="00EF0290">
      <w:pPr>
        <w:pStyle w:val="Textkrper"/>
        <w:ind w:left="135" w:right="219"/>
      </w:pPr>
      <w:r>
        <w:t>Schu</w:t>
      </w:r>
      <w:r>
        <w:t>lberaterinnen und Schulberater haben auf der Lernplattform erhöhte Rechte, um administrative Tätigkeiten durchzuführen. So dürfen sie die Kurse und Daten aller Nutzerinnern und Nutzer einsehen. Dies dürfen sie jedoch nur zur Erfüllung ihrer administrativen</w:t>
      </w:r>
      <w:r>
        <w:t xml:space="preserve"> Aufgaben und unterliegen bei dieser Tätigkeit der Schweigepflicht. Schulberater und Schulberaterinnen verpflichten sich, die Anforderungen des Datenschutzes und hierbei auch die der Datensparsamkeit und weiterer allgemeiner Grundsätze zu beachten (vgl.</w:t>
      </w:r>
    </w:p>
    <w:p w14:paraId="44FF05BC" w14:textId="77777777" w:rsidR="00EB598E" w:rsidRDefault="00EF0290">
      <w:pPr>
        <w:pStyle w:val="Textkrper"/>
        <w:spacing w:line="252" w:lineRule="exact"/>
        <w:ind w:left="135"/>
      </w:pPr>
      <w:r>
        <w:t>La</w:t>
      </w:r>
      <w:r>
        <w:t>ndesdatenschutzgesetz vom 8. Mai 2018, § 28 „Allgemeine Grundsätze“).</w:t>
      </w:r>
    </w:p>
    <w:p w14:paraId="068BCDB3" w14:textId="77777777" w:rsidR="00EB598E" w:rsidRDefault="00EB598E">
      <w:pPr>
        <w:spacing w:line="252" w:lineRule="exact"/>
        <w:sectPr w:rsidR="00EB598E">
          <w:pgSz w:w="11900" w:h="16840"/>
          <w:pgMar w:top="780" w:right="1000" w:bottom="280" w:left="1280" w:header="720" w:footer="720" w:gutter="0"/>
          <w:cols w:space="720"/>
        </w:sectPr>
      </w:pPr>
    </w:p>
    <w:p w14:paraId="3C5EFBAF" w14:textId="77777777" w:rsidR="00EB598E" w:rsidRDefault="00EF0290">
      <w:pPr>
        <w:pStyle w:val="Textkrper"/>
        <w:spacing w:before="81"/>
        <w:ind w:left="135" w:right="292"/>
      </w:pPr>
      <w:r>
        <w:lastRenderedPageBreak/>
        <w:t>Schulberaterinnen und Schulberater können das Recht, Personen zur Teilnahme an der LPF freizuschalten oder Kurse zu erstellen, an bereits freigeschaltete Personen der Insti</w:t>
      </w:r>
      <w:r>
        <w:t>tution delegieren. Die Schulberaterinnen und Schulberater verpflichten sich, diese Personen darüber zu belehren, dass ausschließlich berechtigte Personen (siehe Abschnitt 3) freigeschaltet werden dürfen. Freischaltungen werden vom PL automatisiert protokol</w:t>
      </w:r>
      <w:r>
        <w:t>liert.</w:t>
      </w:r>
    </w:p>
    <w:p w14:paraId="22EA3022" w14:textId="77777777" w:rsidR="00EB598E" w:rsidRDefault="00EB598E">
      <w:pPr>
        <w:pStyle w:val="Textkrper"/>
        <w:rPr>
          <w:sz w:val="24"/>
        </w:rPr>
      </w:pPr>
    </w:p>
    <w:p w14:paraId="0D454DBD" w14:textId="77777777" w:rsidR="00EB598E" w:rsidRDefault="00EB598E">
      <w:pPr>
        <w:pStyle w:val="Textkrper"/>
        <w:spacing w:before="1"/>
        <w:rPr>
          <w:sz w:val="20"/>
        </w:rPr>
      </w:pPr>
    </w:p>
    <w:p w14:paraId="36C406C8" w14:textId="77777777" w:rsidR="00EB598E" w:rsidRDefault="00EF0290">
      <w:pPr>
        <w:pStyle w:val="berschrift2"/>
        <w:numPr>
          <w:ilvl w:val="1"/>
          <w:numId w:val="1"/>
        </w:numPr>
        <w:tabs>
          <w:tab w:val="left" w:pos="504"/>
        </w:tabs>
        <w:ind w:left="503" w:hanging="369"/>
      </w:pPr>
      <w:r>
        <w:t>Wechsel von</w:t>
      </w:r>
      <w:r>
        <w:rPr>
          <w:spacing w:val="-2"/>
        </w:rPr>
        <w:t xml:space="preserve"> </w:t>
      </w:r>
      <w:r>
        <w:t>Schulberaterin/Schulberater</w:t>
      </w:r>
    </w:p>
    <w:p w14:paraId="1944E633" w14:textId="77777777" w:rsidR="00EB598E" w:rsidRDefault="00EB598E">
      <w:pPr>
        <w:pStyle w:val="Textkrper"/>
        <w:rPr>
          <w:b/>
          <w:i/>
        </w:rPr>
      </w:pPr>
    </w:p>
    <w:p w14:paraId="033FE735" w14:textId="77777777" w:rsidR="00EB598E" w:rsidRDefault="00EF0290">
      <w:pPr>
        <w:pStyle w:val="Textkrper"/>
        <w:ind w:left="135" w:right="182"/>
      </w:pPr>
      <w:r>
        <w:t>Die ersten beiden Schulberater/Schulberaterinnen werden vom PL ausgebildet. Zusätzliche Schulberaterinnen/Schulberater können in der Regel von den bereits vorhandenen Schulberaterinnen/Schulberater eingewiesen werden. Eine Ausbildung durch das PL erfolgt n</w:t>
      </w:r>
      <w:r>
        <w:t>ur auf Antrag und bei gegebenen Kapazitäten des PL. Von der Schule eingewiesene Schulberaterinnen und Schulberater müssen die vorliegende Vereinbarung sowie die Nutzungsvereinbarung unterschreiben. Die Leitung der Institution überwacht dies und meldet zusä</w:t>
      </w:r>
      <w:r>
        <w:t>tzliche Schulberaterinnen und Schulberater an das PL.</w:t>
      </w:r>
    </w:p>
    <w:p w14:paraId="459583F7" w14:textId="77777777" w:rsidR="00EB598E" w:rsidRDefault="00EB598E">
      <w:pPr>
        <w:pStyle w:val="Textkrper"/>
        <w:rPr>
          <w:sz w:val="24"/>
        </w:rPr>
      </w:pPr>
    </w:p>
    <w:p w14:paraId="13F47EEA" w14:textId="77777777" w:rsidR="00EB598E" w:rsidRDefault="00EB598E">
      <w:pPr>
        <w:pStyle w:val="Textkrper"/>
        <w:spacing w:before="10"/>
        <w:rPr>
          <w:sz w:val="19"/>
        </w:rPr>
      </w:pPr>
    </w:p>
    <w:p w14:paraId="25B59BDE" w14:textId="77777777" w:rsidR="00EB598E" w:rsidRDefault="00EF0290">
      <w:pPr>
        <w:pStyle w:val="berschrift2"/>
        <w:numPr>
          <w:ilvl w:val="1"/>
          <w:numId w:val="1"/>
        </w:numPr>
        <w:tabs>
          <w:tab w:val="left" w:pos="506"/>
        </w:tabs>
        <w:ind w:hanging="371"/>
      </w:pPr>
      <w:r>
        <w:t>Ausscheiden von Schulberaterinnen und</w:t>
      </w:r>
      <w:r>
        <w:rPr>
          <w:spacing w:val="-8"/>
        </w:rPr>
        <w:t xml:space="preserve"> </w:t>
      </w:r>
      <w:r>
        <w:t>Schulberatern</w:t>
      </w:r>
    </w:p>
    <w:p w14:paraId="43296AB7" w14:textId="77777777" w:rsidR="00EB598E" w:rsidRDefault="00EB598E">
      <w:pPr>
        <w:pStyle w:val="Textkrper"/>
        <w:rPr>
          <w:b/>
          <w:i/>
        </w:rPr>
      </w:pPr>
    </w:p>
    <w:p w14:paraId="26EFCADE" w14:textId="77777777" w:rsidR="00EB598E" w:rsidRDefault="00EF0290">
      <w:pPr>
        <w:pStyle w:val="Textkrper"/>
        <w:ind w:left="135" w:right="195"/>
      </w:pPr>
      <w:r>
        <w:t xml:space="preserve">Nimmt eine Person die Aufgabe der Schulberaterin/des Schulberaters nicht mehr wahr, so meldet die Leitung der Institution dies unverzüglich an das </w:t>
      </w:r>
      <w:r>
        <w:t>PL. Das PL wird dann dieser Person die entsprechenden Rechte entziehen. Ein etwaiges Löschen der Person aus dem Teilnehmerkreis der LPF wird durch die Schulberaterin/den Schulberater der Institution durchgeführt.</w:t>
      </w:r>
    </w:p>
    <w:p w14:paraId="58467F10" w14:textId="77777777" w:rsidR="00EB598E" w:rsidRDefault="00EB598E">
      <w:pPr>
        <w:pStyle w:val="Textkrper"/>
        <w:rPr>
          <w:sz w:val="24"/>
        </w:rPr>
      </w:pPr>
    </w:p>
    <w:p w14:paraId="23856F8B" w14:textId="77777777" w:rsidR="00EB598E" w:rsidRDefault="00EB598E">
      <w:pPr>
        <w:pStyle w:val="Textkrper"/>
        <w:rPr>
          <w:sz w:val="20"/>
        </w:rPr>
      </w:pPr>
    </w:p>
    <w:p w14:paraId="5114DC18" w14:textId="77777777" w:rsidR="00EB598E" w:rsidRDefault="00EF0290">
      <w:pPr>
        <w:pStyle w:val="berschrift2"/>
        <w:numPr>
          <w:ilvl w:val="1"/>
          <w:numId w:val="1"/>
        </w:numPr>
        <w:tabs>
          <w:tab w:val="left" w:pos="506"/>
        </w:tabs>
        <w:ind w:hanging="371"/>
      </w:pPr>
      <w:r>
        <w:t>Support</w:t>
      </w:r>
      <w:r>
        <w:rPr>
          <w:sz w:val="28"/>
        </w:rPr>
        <w:t>-</w:t>
      </w:r>
      <w:r>
        <w:t>Strukturen</w:t>
      </w:r>
    </w:p>
    <w:p w14:paraId="284C7231" w14:textId="77777777" w:rsidR="00EB598E" w:rsidRDefault="00EB598E">
      <w:pPr>
        <w:pStyle w:val="Textkrper"/>
        <w:spacing w:before="2"/>
        <w:rPr>
          <w:b/>
          <w:i/>
        </w:rPr>
      </w:pPr>
    </w:p>
    <w:p w14:paraId="17C583BE" w14:textId="77777777" w:rsidR="00EB598E" w:rsidRDefault="00EF0290">
      <w:pPr>
        <w:pStyle w:val="Textkrper"/>
        <w:ind w:left="135" w:right="305"/>
      </w:pPr>
      <w:r>
        <w:t>Die Schulberaterinnen</w:t>
      </w:r>
      <w:r>
        <w:t>/Schulberater sind Ansprechpartnerinnen/Ansprechpartner für die Nutzerinnen und Nutzer ihrer Instanz sowie für das Team des Pädagogischen Landesinstituts. Auf der Startseite der Schulinstanz sind die Kontaktdaten der verantwortlichen Schulberaterinnen/Schu</w:t>
      </w:r>
      <w:r>
        <w:t>lberater für alle direkten Fragen anzugeben. Fragen, die die Schulberaterinnen/Schulberater selbst nicht lösen können, werden an das Team der Landesberater weitergegeben.</w:t>
      </w:r>
    </w:p>
    <w:p w14:paraId="0F5BBD82" w14:textId="77777777" w:rsidR="00EB598E" w:rsidRDefault="00EB598E">
      <w:pPr>
        <w:pStyle w:val="Textkrper"/>
        <w:rPr>
          <w:sz w:val="20"/>
        </w:rPr>
      </w:pPr>
    </w:p>
    <w:p w14:paraId="4D81E184" w14:textId="2B8A625F" w:rsidR="00EB598E" w:rsidRDefault="003104BB">
      <w:pPr>
        <w:pStyle w:val="Textkrper"/>
        <w:spacing w:before="8"/>
        <w:rPr>
          <w:sz w:val="20"/>
        </w:rPr>
      </w:pPr>
      <w:r>
        <w:rPr>
          <w:noProof/>
        </w:rPr>
        <mc:AlternateContent>
          <mc:Choice Requires="wps">
            <w:drawing>
              <wp:anchor distT="0" distB="0" distL="0" distR="0" simplePos="0" relativeHeight="487588352" behindDoc="1" locked="0" layoutInCell="1" allowOverlap="1" wp14:anchorId="6FEAEEBD" wp14:editId="41852287">
                <wp:simplePos x="0" y="0"/>
                <wp:positionH relativeFrom="page">
                  <wp:posOffset>902335</wp:posOffset>
                </wp:positionH>
                <wp:positionV relativeFrom="paragraph">
                  <wp:posOffset>179705</wp:posOffset>
                </wp:positionV>
                <wp:extent cx="5846445" cy="1146175"/>
                <wp:effectExtent l="0" t="0" r="0" b="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1461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A57A2C" w14:textId="77777777" w:rsidR="00EB598E" w:rsidRDefault="00EF0290">
                            <w:pPr>
                              <w:spacing w:before="248"/>
                              <w:ind w:left="105" w:right="247"/>
                              <w:rPr>
                                <w:sz w:val="28"/>
                              </w:rPr>
                            </w:pPr>
                            <w:r>
                              <w:rPr>
                                <w:sz w:val="28"/>
                              </w:rPr>
                              <w:t xml:space="preserve">Wir stimmen dieser Bereitstellungserklärung, der Datenschutzerklärung und den darin enthaltenen Nutzungsbedingungen zu (vgl. </w:t>
                            </w:r>
                            <w:r>
                              <w:rPr>
                                <w:color w:val="0562C1"/>
                                <w:sz w:val="28"/>
                                <w:u w:val="thick" w:color="0562C1"/>
                              </w:rPr>
                              <w:t>https://lernenonline.bildung-rp.de/service/datenschutzerklaerung-und-</w:t>
                            </w:r>
                            <w:r>
                              <w:rPr>
                                <w:color w:val="0562C1"/>
                                <w:sz w:val="28"/>
                              </w:rPr>
                              <w:t xml:space="preserve"> </w:t>
                            </w:r>
                            <w:r>
                              <w:rPr>
                                <w:color w:val="0562C1"/>
                                <w:sz w:val="28"/>
                                <w:u w:val="thick" w:color="0562C1"/>
                              </w:rPr>
                              <w:t>nutzungsbedingungen.html</w:t>
                            </w:r>
                            <w:r>
                              <w:rPr>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AEEBD" id="_x0000_t202" coordsize="21600,21600" o:spt="202" path="m,l,21600r21600,l21600,xe">
                <v:stroke joinstyle="miter"/>
                <v:path gradientshapeok="t" o:connecttype="rect"/>
              </v:shapetype>
              <v:shape id="Text Box 11" o:spid="_x0000_s1026" type="#_x0000_t202" style="position:absolute;margin-left:71.05pt;margin-top:14.15pt;width:460.35pt;height:90.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" filled="f" strokeweight=".16936mm">
                <v:textbox inset="0,0,0,0">
                  <w:txbxContent>
                    <w:p w14:paraId="15A57A2C" w14:textId="77777777" w:rsidR="00EB598E" w:rsidRDefault="00EF0290">
                      <w:pPr>
                        <w:spacing w:before="248"/>
                        <w:ind w:left="105" w:right="247"/>
                        <w:rPr>
                          <w:sz w:val="28"/>
                        </w:rPr>
                      </w:pPr>
                      <w:r>
                        <w:rPr>
                          <w:sz w:val="28"/>
                        </w:rPr>
                        <w:t xml:space="preserve">Wir stimmen dieser Bereitstellungserklärung, der Datenschutzerklärung und den darin enthaltenen Nutzungsbedingungen zu (vgl. </w:t>
                      </w:r>
                      <w:r>
                        <w:rPr>
                          <w:color w:val="0562C1"/>
                          <w:sz w:val="28"/>
                          <w:u w:val="thick" w:color="0562C1"/>
                        </w:rPr>
                        <w:t>https://lernenonline.bildung-rp.de/service/datenschutzerklaerung-und-</w:t>
                      </w:r>
                      <w:r>
                        <w:rPr>
                          <w:color w:val="0562C1"/>
                          <w:sz w:val="28"/>
                        </w:rPr>
                        <w:t xml:space="preserve"> </w:t>
                      </w:r>
                      <w:r>
                        <w:rPr>
                          <w:color w:val="0562C1"/>
                          <w:sz w:val="28"/>
                          <w:u w:val="thick" w:color="0562C1"/>
                        </w:rPr>
                        <w:t>nutzungsbedingungen.html</w:t>
                      </w:r>
                      <w:r>
                        <w:rPr>
                          <w:sz w:val="28"/>
                        </w:rPr>
                        <w:t>).</w:t>
                      </w:r>
                    </w:p>
                  </w:txbxContent>
                </v:textbox>
                <w10:wrap type="topAndBottom" anchorx="page"/>
              </v:shape>
            </w:pict>
          </mc:Fallback>
        </mc:AlternateContent>
      </w:r>
    </w:p>
    <w:p w14:paraId="0AB57520" w14:textId="77777777" w:rsidR="00EB598E" w:rsidRDefault="00EB598E">
      <w:pPr>
        <w:pStyle w:val="Textkrper"/>
        <w:rPr>
          <w:sz w:val="20"/>
        </w:rPr>
      </w:pPr>
    </w:p>
    <w:p w14:paraId="6E5AFCE0" w14:textId="77777777" w:rsidR="00EB598E" w:rsidRDefault="00EB598E">
      <w:pPr>
        <w:pStyle w:val="Textkrper"/>
        <w:rPr>
          <w:sz w:val="20"/>
        </w:rPr>
      </w:pPr>
    </w:p>
    <w:p w14:paraId="33A41CAE" w14:textId="77777777" w:rsidR="00EB598E" w:rsidRDefault="00EB598E">
      <w:pPr>
        <w:pStyle w:val="Textkrper"/>
        <w:rPr>
          <w:sz w:val="20"/>
        </w:rPr>
      </w:pPr>
    </w:p>
    <w:p w14:paraId="39ED0A11" w14:textId="3DE3BD6F" w:rsidR="00EB598E" w:rsidRDefault="003104BB">
      <w:pPr>
        <w:pStyle w:val="Textkrper"/>
        <w:spacing w:before="10"/>
        <w:rPr>
          <w:sz w:val="21"/>
        </w:rPr>
      </w:pPr>
      <w:r>
        <w:rPr>
          <w:noProof/>
        </w:rPr>
        <mc:AlternateContent>
          <mc:Choice Requires="wps">
            <w:drawing>
              <wp:anchor distT="0" distB="0" distL="0" distR="0" simplePos="0" relativeHeight="487588864" behindDoc="1" locked="0" layoutInCell="1" allowOverlap="1" wp14:anchorId="22D5BF0A" wp14:editId="297663E9">
                <wp:simplePos x="0" y="0"/>
                <wp:positionH relativeFrom="page">
                  <wp:posOffset>887095</wp:posOffset>
                </wp:positionH>
                <wp:positionV relativeFrom="paragraph">
                  <wp:posOffset>184785</wp:posOffset>
                </wp:positionV>
                <wp:extent cx="1996440" cy="3683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6440" cy="36830"/>
                        </a:xfrm>
                        <a:custGeom>
                          <a:avLst/>
                          <a:gdLst>
                            <a:gd name="T0" fmla="+- 0 4541 1397"/>
                            <a:gd name="T1" fmla="*/ T0 w 3144"/>
                            <a:gd name="T2" fmla="+- 0 291 291"/>
                            <a:gd name="T3" fmla="*/ 291 h 58"/>
                            <a:gd name="T4" fmla="+- 0 4531 1397"/>
                            <a:gd name="T5" fmla="*/ T4 w 3144"/>
                            <a:gd name="T6" fmla="+- 0 291 291"/>
                            <a:gd name="T7" fmla="*/ 291 h 58"/>
                            <a:gd name="T8" fmla="+- 0 1406 1397"/>
                            <a:gd name="T9" fmla="*/ T8 w 3144"/>
                            <a:gd name="T10" fmla="+- 0 291 291"/>
                            <a:gd name="T11" fmla="*/ 291 h 58"/>
                            <a:gd name="T12" fmla="+- 0 1397 1397"/>
                            <a:gd name="T13" fmla="*/ T12 w 3144"/>
                            <a:gd name="T14" fmla="+- 0 291 291"/>
                            <a:gd name="T15" fmla="*/ 291 h 58"/>
                            <a:gd name="T16" fmla="+- 0 1397 1397"/>
                            <a:gd name="T17" fmla="*/ T16 w 3144"/>
                            <a:gd name="T18" fmla="+- 0 301 291"/>
                            <a:gd name="T19" fmla="*/ 301 h 58"/>
                            <a:gd name="T20" fmla="+- 0 1397 1397"/>
                            <a:gd name="T21" fmla="*/ T20 w 3144"/>
                            <a:gd name="T22" fmla="+- 0 349 291"/>
                            <a:gd name="T23" fmla="*/ 349 h 58"/>
                            <a:gd name="T24" fmla="+- 0 1406 1397"/>
                            <a:gd name="T25" fmla="*/ T24 w 3144"/>
                            <a:gd name="T26" fmla="+- 0 349 291"/>
                            <a:gd name="T27" fmla="*/ 349 h 58"/>
                            <a:gd name="T28" fmla="+- 0 1406 1397"/>
                            <a:gd name="T29" fmla="*/ T28 w 3144"/>
                            <a:gd name="T30" fmla="+- 0 301 291"/>
                            <a:gd name="T31" fmla="*/ 301 h 58"/>
                            <a:gd name="T32" fmla="+- 0 4531 1397"/>
                            <a:gd name="T33" fmla="*/ T32 w 3144"/>
                            <a:gd name="T34" fmla="+- 0 301 291"/>
                            <a:gd name="T35" fmla="*/ 301 h 58"/>
                            <a:gd name="T36" fmla="+- 0 4531 1397"/>
                            <a:gd name="T37" fmla="*/ T36 w 3144"/>
                            <a:gd name="T38" fmla="+- 0 349 291"/>
                            <a:gd name="T39" fmla="*/ 349 h 58"/>
                            <a:gd name="T40" fmla="+- 0 4541 1397"/>
                            <a:gd name="T41" fmla="*/ T40 w 3144"/>
                            <a:gd name="T42" fmla="+- 0 349 291"/>
                            <a:gd name="T43" fmla="*/ 349 h 58"/>
                            <a:gd name="T44" fmla="+- 0 4541 1397"/>
                            <a:gd name="T45" fmla="*/ T44 w 3144"/>
                            <a:gd name="T46" fmla="+- 0 301 291"/>
                            <a:gd name="T47" fmla="*/ 301 h 58"/>
                            <a:gd name="T48" fmla="+- 0 4541 1397"/>
                            <a:gd name="T49" fmla="*/ T48 w 3144"/>
                            <a:gd name="T50" fmla="+- 0 291 291"/>
                            <a:gd name="T51" fmla="*/ 29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44" h="58">
                              <a:moveTo>
                                <a:pt x="3144" y="0"/>
                              </a:moveTo>
                              <a:lnTo>
                                <a:pt x="3134" y="0"/>
                              </a:lnTo>
                              <a:lnTo>
                                <a:pt x="9" y="0"/>
                              </a:lnTo>
                              <a:lnTo>
                                <a:pt x="0" y="0"/>
                              </a:lnTo>
                              <a:lnTo>
                                <a:pt x="0" y="10"/>
                              </a:lnTo>
                              <a:lnTo>
                                <a:pt x="0" y="58"/>
                              </a:lnTo>
                              <a:lnTo>
                                <a:pt x="9" y="58"/>
                              </a:lnTo>
                              <a:lnTo>
                                <a:pt x="9" y="10"/>
                              </a:lnTo>
                              <a:lnTo>
                                <a:pt x="3134" y="10"/>
                              </a:lnTo>
                              <a:lnTo>
                                <a:pt x="3134" y="58"/>
                              </a:lnTo>
                              <a:lnTo>
                                <a:pt x="3144" y="58"/>
                              </a:lnTo>
                              <a:lnTo>
                                <a:pt x="3144" y="10"/>
                              </a:lnTo>
                              <a:lnTo>
                                <a:pt x="3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4D64A" id="Freeform 10" o:spid="_x0000_s1026" style="position:absolute;margin-left:69.85pt;margin-top:14.55pt;width:157.2pt;height:2.9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" path="m3144,r-10,l9,,,,,10,,58r9,l9,10r3125,l3134,58r10,l3144,10r,-10xe" fillcolor="black" stroked="f">
                <v:path arrowok="t" o:connecttype="custom" o:connectlocs="1996440,184785;1990090,184785;5715,184785;0,184785;0,191135;0,221615;5715,221615;5715,191135;1990090,191135;1990090,221615;1996440,221615;1996440,191135;1996440,184785" o:connectangles="0,0,0,0,0,0,0,0,0,0,0,0,0"/>
                <w10:wrap type="topAndBottom" anchorx="page"/>
              </v:shape>
            </w:pict>
          </mc:Fallback>
        </mc:AlternateContent>
      </w:r>
    </w:p>
    <w:p w14:paraId="55A7F342" w14:textId="77777777" w:rsidR="00EB598E" w:rsidRDefault="00EF0290">
      <w:pPr>
        <w:spacing w:line="198" w:lineRule="exact"/>
        <w:ind w:left="373" w:right="6615"/>
        <w:jc w:val="center"/>
        <w:rPr>
          <w:sz w:val="20"/>
        </w:rPr>
      </w:pPr>
      <w:r>
        <w:rPr>
          <w:sz w:val="20"/>
        </w:rPr>
        <w:t>Für die Leitung der Institut</w:t>
      </w:r>
      <w:r>
        <w:rPr>
          <w:sz w:val="20"/>
        </w:rPr>
        <w:t>ion</w:t>
      </w:r>
    </w:p>
    <w:p w14:paraId="272C16F3" w14:textId="77777777" w:rsidR="00EB598E" w:rsidRDefault="00EF0290">
      <w:pPr>
        <w:spacing w:before="91"/>
        <w:ind w:left="373" w:right="6610"/>
        <w:jc w:val="center"/>
        <w:rPr>
          <w:sz w:val="20"/>
        </w:rPr>
      </w:pPr>
      <w:r>
        <w:rPr>
          <w:sz w:val="20"/>
        </w:rPr>
        <w:t>Name Datum Unterschrift</w:t>
      </w:r>
    </w:p>
    <w:p w14:paraId="6179384D" w14:textId="77777777" w:rsidR="00EB598E" w:rsidRDefault="00EB598E">
      <w:pPr>
        <w:pStyle w:val="Textkrper"/>
        <w:rPr>
          <w:sz w:val="20"/>
        </w:rPr>
      </w:pPr>
    </w:p>
    <w:p w14:paraId="0271BB84" w14:textId="77777777" w:rsidR="00EB598E" w:rsidRDefault="00EB598E">
      <w:pPr>
        <w:pStyle w:val="Textkrper"/>
        <w:rPr>
          <w:sz w:val="20"/>
        </w:rPr>
      </w:pPr>
    </w:p>
    <w:p w14:paraId="60336CC0" w14:textId="77777777" w:rsidR="00EB598E" w:rsidRDefault="00EB598E">
      <w:pPr>
        <w:pStyle w:val="Textkrper"/>
        <w:rPr>
          <w:sz w:val="20"/>
        </w:rPr>
      </w:pPr>
    </w:p>
    <w:p w14:paraId="2FDFEBA1" w14:textId="77777777" w:rsidR="00EB598E" w:rsidRDefault="00EB598E">
      <w:pPr>
        <w:pStyle w:val="Textkrper"/>
        <w:rPr>
          <w:sz w:val="20"/>
        </w:rPr>
      </w:pPr>
    </w:p>
    <w:p w14:paraId="3C5F3CDB" w14:textId="77777777" w:rsidR="00EB598E" w:rsidRDefault="00EB598E">
      <w:pPr>
        <w:pStyle w:val="Textkrper"/>
        <w:spacing w:before="7"/>
        <w:rPr>
          <w:sz w:val="28"/>
        </w:rPr>
      </w:pPr>
    </w:p>
    <w:tbl>
      <w:tblPr>
        <w:tblStyle w:val="TableNormal"/>
        <w:tblW w:w="0" w:type="auto"/>
        <w:tblInd w:w="124" w:type="dxa"/>
        <w:tblLayout w:type="fixed"/>
        <w:tblLook w:val="01E0" w:firstRow="1" w:lastRow="1" w:firstColumn="1" w:lastColumn="1" w:noHBand="0" w:noVBand="0"/>
      </w:tblPr>
      <w:tblGrid>
        <w:gridCol w:w="3191"/>
        <w:gridCol w:w="3127"/>
        <w:gridCol w:w="3056"/>
      </w:tblGrid>
      <w:tr w:rsidR="00EB598E" w14:paraId="6D0EBE84" w14:textId="77777777">
        <w:trPr>
          <w:trHeight w:val="321"/>
        </w:trPr>
        <w:tc>
          <w:tcPr>
            <w:tcW w:w="3191" w:type="dxa"/>
            <w:tcBorders>
              <w:top w:val="single" w:sz="4" w:space="0" w:color="000000"/>
            </w:tcBorders>
          </w:tcPr>
          <w:p w14:paraId="2CAE6E55" w14:textId="536575D5" w:rsidR="00EB598E" w:rsidRDefault="003104BB">
            <w:pPr>
              <w:pStyle w:val="TableParagraph"/>
              <w:spacing w:line="45" w:lineRule="exact"/>
              <w:ind w:left="-5"/>
              <w:rPr>
                <w:sz w:val="4"/>
              </w:rPr>
            </w:pPr>
            <w:r>
              <w:rPr>
                <w:noProof/>
                <w:sz w:val="4"/>
              </w:rPr>
              <mc:AlternateContent>
                <mc:Choice Requires="wpg">
                  <w:drawing>
                    <wp:inline distT="0" distB="0" distL="0" distR="0" wp14:anchorId="7D0EAD09" wp14:editId="040BCA88">
                      <wp:extent cx="6350" cy="29210"/>
                      <wp:effectExtent l="0" t="0" r="6985" b="190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9210"/>
                                <a:chOff x="0" y="0"/>
                                <a:chExt cx="10" cy="46"/>
                              </a:xfrm>
                            </wpg:grpSpPr>
                            <wps:wsp>
                              <wps:cNvPr id="8" name="Rectangle 9"/>
                              <wps:cNvSpPr>
                                <a:spLocks noChangeArrowheads="1"/>
                              </wps:cNvSpPr>
                              <wps:spPr bwMode="auto">
                                <a:xfrm>
                                  <a:off x="0" y="0"/>
                                  <a:ext cx="10"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51C12F" id="Group 8" o:spid="_x0000_s1026" style="width:.5pt;height:2.3pt;mso-position-horizontal-relative:char;mso-position-vertical-relative:line" coordsize="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">
                      <v:rect id="Rectangle 9" o:spid="_x0000_s1027" style="position:absolute;width: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3ACB8560" w14:textId="77777777" w:rsidR="00EB598E" w:rsidRDefault="00EF0290">
            <w:pPr>
              <w:pStyle w:val="TableParagraph"/>
              <w:ind w:left="472" w:right="416"/>
              <w:jc w:val="center"/>
              <w:rPr>
                <w:sz w:val="20"/>
              </w:rPr>
            </w:pPr>
            <w:r>
              <w:rPr>
                <w:sz w:val="20"/>
              </w:rPr>
              <w:t>Schulberater 1</w:t>
            </w:r>
          </w:p>
        </w:tc>
        <w:tc>
          <w:tcPr>
            <w:tcW w:w="3127" w:type="dxa"/>
            <w:tcBorders>
              <w:top w:val="single" w:sz="4" w:space="0" w:color="000000"/>
            </w:tcBorders>
          </w:tcPr>
          <w:p w14:paraId="2CC88D31" w14:textId="659F6331" w:rsidR="00EB598E" w:rsidRDefault="003104BB">
            <w:pPr>
              <w:pStyle w:val="TableParagraph"/>
              <w:tabs>
                <w:tab w:val="left" w:pos="3061"/>
              </w:tabs>
              <w:spacing w:line="45" w:lineRule="exact"/>
              <w:ind w:left="56"/>
              <w:rPr>
                <w:sz w:val="4"/>
              </w:rPr>
            </w:pPr>
            <w:r>
              <w:rPr>
                <w:noProof/>
                <w:sz w:val="4"/>
              </w:rPr>
              <mc:AlternateContent>
                <mc:Choice Requires="wpg">
                  <w:drawing>
                    <wp:inline distT="0" distB="0" distL="0" distR="0" wp14:anchorId="2629A767" wp14:editId="1E7E12AE">
                      <wp:extent cx="6350" cy="29210"/>
                      <wp:effectExtent l="635" t="0" r="2540" b="190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9210"/>
                                <a:chOff x="0" y="0"/>
                                <a:chExt cx="10" cy="46"/>
                              </a:xfrm>
                            </wpg:grpSpPr>
                            <wps:wsp>
                              <wps:cNvPr id="6" name="Rectangle 7"/>
                              <wps:cNvSpPr>
                                <a:spLocks noChangeArrowheads="1"/>
                              </wps:cNvSpPr>
                              <wps:spPr bwMode="auto">
                                <a:xfrm>
                                  <a:off x="0" y="0"/>
                                  <a:ext cx="10"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C894A7" id="Group 6" o:spid="_x0000_s1026" style="width:.5pt;height:2.3pt;mso-position-horizontal-relative:char;mso-position-vertical-relative:line" coordsize="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">
                      <v:rect id="Rectangle 7" o:spid="_x0000_s1027" style="position:absolute;width: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r w:rsidR="00EF0290">
              <w:rPr>
                <w:sz w:val="4"/>
              </w:rPr>
              <w:tab/>
            </w:r>
            <w:r>
              <w:rPr>
                <w:noProof/>
                <w:sz w:val="4"/>
              </w:rPr>
              <mc:AlternateContent>
                <mc:Choice Requires="wpg">
                  <w:drawing>
                    <wp:inline distT="0" distB="0" distL="0" distR="0" wp14:anchorId="75638E78" wp14:editId="3833F1A0">
                      <wp:extent cx="6350" cy="29210"/>
                      <wp:effectExtent l="3810" t="0" r="0" b="190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9210"/>
                                <a:chOff x="0" y="0"/>
                                <a:chExt cx="10" cy="46"/>
                              </a:xfrm>
                            </wpg:grpSpPr>
                            <wps:wsp>
                              <wps:cNvPr id="4" name="Rectangle 5"/>
                              <wps:cNvSpPr>
                                <a:spLocks noChangeArrowheads="1"/>
                              </wps:cNvSpPr>
                              <wps:spPr bwMode="auto">
                                <a:xfrm>
                                  <a:off x="0" y="0"/>
                                  <a:ext cx="10"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77B7C6" id="Group 4" o:spid="_x0000_s1026" style="width:.5pt;height:2.3pt;mso-position-horizontal-relative:char;mso-position-vertical-relative:line" coordsize="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">
                      <v:rect id="Rectangle 5" o:spid="_x0000_s1027" style="position:absolute;width: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24DD580F" w14:textId="77777777" w:rsidR="00EB598E" w:rsidRDefault="00EF0290">
            <w:pPr>
              <w:pStyle w:val="TableParagraph"/>
              <w:ind w:left="414" w:right="414"/>
              <w:jc w:val="center"/>
              <w:rPr>
                <w:sz w:val="20"/>
              </w:rPr>
            </w:pPr>
            <w:r>
              <w:rPr>
                <w:sz w:val="20"/>
              </w:rPr>
              <w:t>Schulberater 2</w:t>
            </w:r>
          </w:p>
        </w:tc>
        <w:tc>
          <w:tcPr>
            <w:tcW w:w="3056" w:type="dxa"/>
            <w:tcBorders>
              <w:top w:val="single" w:sz="4" w:space="0" w:color="000000"/>
            </w:tcBorders>
          </w:tcPr>
          <w:p w14:paraId="5A880752" w14:textId="7B8E265D" w:rsidR="00EB598E" w:rsidRDefault="003104BB">
            <w:pPr>
              <w:pStyle w:val="TableParagraph"/>
              <w:spacing w:line="45" w:lineRule="exact"/>
              <w:ind w:left="3046" w:right="-58"/>
              <w:rPr>
                <w:sz w:val="4"/>
              </w:rPr>
            </w:pPr>
            <w:r>
              <w:rPr>
                <w:noProof/>
                <w:sz w:val="4"/>
              </w:rPr>
              <mc:AlternateContent>
                <mc:Choice Requires="wpg">
                  <w:drawing>
                    <wp:inline distT="0" distB="0" distL="0" distR="0" wp14:anchorId="2790203F" wp14:editId="18C93F4D">
                      <wp:extent cx="6350" cy="29210"/>
                      <wp:effectExtent l="0" t="0" r="762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9210"/>
                                <a:chOff x="0" y="0"/>
                                <a:chExt cx="10" cy="46"/>
                              </a:xfrm>
                            </wpg:grpSpPr>
                            <wps:wsp>
                              <wps:cNvPr id="2" name="Rectangle 3"/>
                              <wps:cNvSpPr>
                                <a:spLocks noChangeArrowheads="1"/>
                              </wps:cNvSpPr>
                              <wps:spPr bwMode="auto">
                                <a:xfrm>
                                  <a:off x="0" y="0"/>
                                  <a:ext cx="10"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59D4BB" id="Group 2" o:spid="_x0000_s1026" style="width:.5pt;height:2.3pt;mso-position-horizontal-relative:char;mso-position-vertical-relative:line" coordsize="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">
                      <v:rect id="Rectangle 3" o:spid="_x0000_s1027" style="position:absolute;width: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2F8DC6C2" w14:textId="77777777" w:rsidR="00EB598E" w:rsidRDefault="00EF0290">
            <w:pPr>
              <w:pStyle w:val="TableParagraph"/>
              <w:ind w:left="409" w:right="345"/>
              <w:jc w:val="center"/>
              <w:rPr>
                <w:sz w:val="20"/>
              </w:rPr>
            </w:pPr>
            <w:r>
              <w:rPr>
                <w:sz w:val="20"/>
              </w:rPr>
              <w:t>Schulberater 3</w:t>
            </w:r>
          </w:p>
        </w:tc>
      </w:tr>
      <w:tr w:rsidR="00EB598E" w14:paraId="01196DD3" w14:textId="77777777">
        <w:trPr>
          <w:trHeight w:val="273"/>
        </w:trPr>
        <w:tc>
          <w:tcPr>
            <w:tcW w:w="3191" w:type="dxa"/>
          </w:tcPr>
          <w:p w14:paraId="69AFB713" w14:textId="77777777" w:rsidR="00EB598E" w:rsidRDefault="00EF0290">
            <w:pPr>
              <w:pStyle w:val="TableParagraph"/>
              <w:spacing w:before="42" w:line="211" w:lineRule="exact"/>
              <w:ind w:left="477" w:right="416"/>
              <w:jc w:val="center"/>
              <w:rPr>
                <w:sz w:val="20"/>
              </w:rPr>
            </w:pPr>
            <w:r>
              <w:rPr>
                <w:sz w:val="20"/>
              </w:rPr>
              <w:t>Name Datum Unterschrift</w:t>
            </w:r>
          </w:p>
        </w:tc>
        <w:tc>
          <w:tcPr>
            <w:tcW w:w="3127" w:type="dxa"/>
          </w:tcPr>
          <w:p w14:paraId="150F4E1D" w14:textId="77777777" w:rsidR="00EB598E" w:rsidRDefault="00EF0290">
            <w:pPr>
              <w:pStyle w:val="TableParagraph"/>
              <w:spacing w:before="42" w:line="211" w:lineRule="exact"/>
              <w:ind w:left="416" w:right="414"/>
              <w:jc w:val="center"/>
              <w:rPr>
                <w:sz w:val="20"/>
              </w:rPr>
            </w:pPr>
            <w:r>
              <w:rPr>
                <w:sz w:val="20"/>
              </w:rPr>
              <w:t>Name Datum Unterschrift</w:t>
            </w:r>
          </w:p>
        </w:tc>
        <w:tc>
          <w:tcPr>
            <w:tcW w:w="3056" w:type="dxa"/>
          </w:tcPr>
          <w:p w14:paraId="07346BD5" w14:textId="77777777" w:rsidR="00EB598E" w:rsidRDefault="00EF0290">
            <w:pPr>
              <w:pStyle w:val="TableParagraph"/>
              <w:spacing w:before="42" w:line="211" w:lineRule="exact"/>
              <w:ind w:left="413" w:right="345"/>
              <w:jc w:val="center"/>
              <w:rPr>
                <w:sz w:val="20"/>
              </w:rPr>
            </w:pPr>
            <w:r>
              <w:rPr>
                <w:sz w:val="20"/>
              </w:rPr>
              <w:t>Name Datum Unterschrift</w:t>
            </w:r>
          </w:p>
        </w:tc>
      </w:tr>
    </w:tbl>
    <w:p w14:paraId="4796E7E8" w14:textId="77777777" w:rsidR="00EF0290" w:rsidRDefault="00EF0290"/>
    <w:sectPr w:rsidR="00EF0290">
      <w:pgSz w:w="11900" w:h="16840"/>
      <w:pgMar w:top="1020" w:right="10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45361"/>
    <w:multiLevelType w:val="multilevel"/>
    <w:tmpl w:val="9C4EC150"/>
    <w:lvl w:ilvl="0">
      <w:start w:val="4"/>
      <w:numFmt w:val="decimal"/>
      <w:lvlText w:val="%1"/>
      <w:lvlJc w:val="left"/>
      <w:pPr>
        <w:ind w:left="505" w:hanging="370"/>
        <w:jc w:val="left"/>
      </w:pPr>
      <w:rPr>
        <w:rFonts w:hint="default"/>
        <w:lang w:val="de-DE" w:eastAsia="en-US" w:bidi="ar-SA"/>
      </w:rPr>
    </w:lvl>
    <w:lvl w:ilvl="1">
      <w:start w:val="1"/>
      <w:numFmt w:val="decimal"/>
      <w:lvlText w:val="%1.%2"/>
      <w:lvlJc w:val="left"/>
      <w:pPr>
        <w:ind w:left="505" w:hanging="370"/>
        <w:jc w:val="left"/>
      </w:pPr>
      <w:rPr>
        <w:rFonts w:hint="default"/>
        <w:b/>
        <w:bCs/>
        <w:spacing w:val="-1"/>
        <w:w w:val="100"/>
        <w:lang w:val="de-DE" w:eastAsia="en-US" w:bidi="ar-SA"/>
      </w:rPr>
    </w:lvl>
    <w:lvl w:ilvl="2">
      <w:numFmt w:val="bullet"/>
      <w:lvlText w:val="•"/>
      <w:lvlJc w:val="left"/>
      <w:pPr>
        <w:ind w:left="2324" w:hanging="370"/>
      </w:pPr>
      <w:rPr>
        <w:rFonts w:hint="default"/>
        <w:lang w:val="de-DE" w:eastAsia="en-US" w:bidi="ar-SA"/>
      </w:rPr>
    </w:lvl>
    <w:lvl w:ilvl="3">
      <w:numFmt w:val="bullet"/>
      <w:lvlText w:val="•"/>
      <w:lvlJc w:val="left"/>
      <w:pPr>
        <w:ind w:left="3236" w:hanging="370"/>
      </w:pPr>
      <w:rPr>
        <w:rFonts w:hint="default"/>
        <w:lang w:val="de-DE" w:eastAsia="en-US" w:bidi="ar-SA"/>
      </w:rPr>
    </w:lvl>
    <w:lvl w:ilvl="4">
      <w:numFmt w:val="bullet"/>
      <w:lvlText w:val="•"/>
      <w:lvlJc w:val="left"/>
      <w:pPr>
        <w:ind w:left="4148" w:hanging="370"/>
      </w:pPr>
      <w:rPr>
        <w:rFonts w:hint="default"/>
        <w:lang w:val="de-DE" w:eastAsia="en-US" w:bidi="ar-SA"/>
      </w:rPr>
    </w:lvl>
    <w:lvl w:ilvl="5">
      <w:numFmt w:val="bullet"/>
      <w:lvlText w:val="•"/>
      <w:lvlJc w:val="left"/>
      <w:pPr>
        <w:ind w:left="5060" w:hanging="370"/>
      </w:pPr>
      <w:rPr>
        <w:rFonts w:hint="default"/>
        <w:lang w:val="de-DE" w:eastAsia="en-US" w:bidi="ar-SA"/>
      </w:rPr>
    </w:lvl>
    <w:lvl w:ilvl="6">
      <w:numFmt w:val="bullet"/>
      <w:lvlText w:val="•"/>
      <w:lvlJc w:val="left"/>
      <w:pPr>
        <w:ind w:left="5972" w:hanging="370"/>
      </w:pPr>
      <w:rPr>
        <w:rFonts w:hint="default"/>
        <w:lang w:val="de-DE" w:eastAsia="en-US" w:bidi="ar-SA"/>
      </w:rPr>
    </w:lvl>
    <w:lvl w:ilvl="7">
      <w:numFmt w:val="bullet"/>
      <w:lvlText w:val="•"/>
      <w:lvlJc w:val="left"/>
      <w:pPr>
        <w:ind w:left="6884" w:hanging="370"/>
      </w:pPr>
      <w:rPr>
        <w:rFonts w:hint="default"/>
        <w:lang w:val="de-DE" w:eastAsia="en-US" w:bidi="ar-SA"/>
      </w:rPr>
    </w:lvl>
    <w:lvl w:ilvl="8">
      <w:numFmt w:val="bullet"/>
      <w:lvlText w:val="•"/>
      <w:lvlJc w:val="left"/>
      <w:pPr>
        <w:ind w:left="7796" w:hanging="370"/>
      </w:pPr>
      <w:rPr>
        <w:rFonts w:hint="default"/>
        <w:lang w:val="de-DE" w:eastAsia="en-US" w:bidi="ar-SA"/>
      </w:rPr>
    </w:lvl>
  </w:abstractNum>
  <w:abstractNum w:abstractNumId="1" w15:restartNumberingAfterBreak="0">
    <w:nsid w:val="74077A2A"/>
    <w:multiLevelType w:val="hybridMultilevel"/>
    <w:tmpl w:val="E370D2EA"/>
    <w:lvl w:ilvl="0" w:tplc="092C3D22">
      <w:numFmt w:val="decimal"/>
      <w:lvlText w:val="%1."/>
      <w:lvlJc w:val="left"/>
      <w:pPr>
        <w:ind w:left="383" w:hanging="248"/>
        <w:jc w:val="left"/>
      </w:pPr>
      <w:rPr>
        <w:rFonts w:ascii="Arial" w:eastAsia="Arial" w:hAnsi="Arial" w:cs="Arial" w:hint="default"/>
        <w:b/>
        <w:bCs/>
        <w:spacing w:val="-1"/>
        <w:w w:val="100"/>
        <w:sz w:val="22"/>
        <w:szCs w:val="22"/>
        <w:lang w:val="de-DE" w:eastAsia="en-US" w:bidi="ar-SA"/>
      </w:rPr>
    </w:lvl>
    <w:lvl w:ilvl="1" w:tplc="A3404CE8">
      <w:numFmt w:val="bullet"/>
      <w:lvlText w:val=""/>
      <w:lvlJc w:val="left"/>
      <w:pPr>
        <w:ind w:left="856" w:hanging="360"/>
      </w:pPr>
      <w:rPr>
        <w:rFonts w:ascii="Symbol" w:eastAsia="Symbol" w:hAnsi="Symbol" w:cs="Symbol" w:hint="default"/>
        <w:w w:val="100"/>
        <w:sz w:val="22"/>
        <w:szCs w:val="22"/>
        <w:lang w:val="de-DE" w:eastAsia="en-US" w:bidi="ar-SA"/>
      </w:rPr>
    </w:lvl>
    <w:lvl w:ilvl="2" w:tplc="D3D2B822">
      <w:numFmt w:val="bullet"/>
      <w:lvlText w:val="o"/>
      <w:lvlJc w:val="left"/>
      <w:pPr>
        <w:ind w:left="1204" w:hanging="360"/>
      </w:pPr>
      <w:rPr>
        <w:rFonts w:ascii="Courier New" w:eastAsia="Courier New" w:hAnsi="Courier New" w:cs="Courier New" w:hint="default"/>
        <w:w w:val="100"/>
        <w:sz w:val="22"/>
        <w:szCs w:val="22"/>
        <w:lang w:val="de-DE" w:eastAsia="en-US" w:bidi="ar-SA"/>
      </w:rPr>
    </w:lvl>
    <w:lvl w:ilvl="3" w:tplc="A622E9FE">
      <w:numFmt w:val="bullet"/>
      <w:lvlText w:val="•"/>
      <w:lvlJc w:val="left"/>
      <w:pPr>
        <w:ind w:left="1200" w:hanging="360"/>
      </w:pPr>
      <w:rPr>
        <w:rFonts w:hint="default"/>
        <w:lang w:val="de-DE" w:eastAsia="en-US" w:bidi="ar-SA"/>
      </w:rPr>
    </w:lvl>
    <w:lvl w:ilvl="4" w:tplc="45AC56B2">
      <w:numFmt w:val="bullet"/>
      <w:lvlText w:val="•"/>
      <w:lvlJc w:val="left"/>
      <w:pPr>
        <w:ind w:left="2402" w:hanging="360"/>
      </w:pPr>
      <w:rPr>
        <w:rFonts w:hint="default"/>
        <w:lang w:val="de-DE" w:eastAsia="en-US" w:bidi="ar-SA"/>
      </w:rPr>
    </w:lvl>
    <w:lvl w:ilvl="5" w:tplc="66EE21FC">
      <w:numFmt w:val="bullet"/>
      <w:lvlText w:val="•"/>
      <w:lvlJc w:val="left"/>
      <w:pPr>
        <w:ind w:left="3605" w:hanging="360"/>
      </w:pPr>
      <w:rPr>
        <w:rFonts w:hint="default"/>
        <w:lang w:val="de-DE" w:eastAsia="en-US" w:bidi="ar-SA"/>
      </w:rPr>
    </w:lvl>
    <w:lvl w:ilvl="6" w:tplc="16A645A4">
      <w:numFmt w:val="bullet"/>
      <w:lvlText w:val="•"/>
      <w:lvlJc w:val="left"/>
      <w:pPr>
        <w:ind w:left="4808" w:hanging="360"/>
      </w:pPr>
      <w:rPr>
        <w:rFonts w:hint="default"/>
        <w:lang w:val="de-DE" w:eastAsia="en-US" w:bidi="ar-SA"/>
      </w:rPr>
    </w:lvl>
    <w:lvl w:ilvl="7" w:tplc="10A6F3EC">
      <w:numFmt w:val="bullet"/>
      <w:lvlText w:val="•"/>
      <w:lvlJc w:val="left"/>
      <w:pPr>
        <w:ind w:left="6011" w:hanging="360"/>
      </w:pPr>
      <w:rPr>
        <w:rFonts w:hint="default"/>
        <w:lang w:val="de-DE" w:eastAsia="en-US" w:bidi="ar-SA"/>
      </w:rPr>
    </w:lvl>
    <w:lvl w:ilvl="8" w:tplc="61B4D496">
      <w:numFmt w:val="bullet"/>
      <w:lvlText w:val="•"/>
      <w:lvlJc w:val="left"/>
      <w:pPr>
        <w:ind w:left="7214" w:hanging="360"/>
      </w:pPr>
      <w:rPr>
        <w:rFonts w:hint="default"/>
        <w:lang w:val="de-DE"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8E"/>
    <w:rsid w:val="003104BB"/>
    <w:rsid w:val="00EB598E"/>
    <w:rsid w:val="00EF02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305D"/>
  <w15:docId w15:val="{C8983CCD-E456-443F-9929-6AE05468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383" w:hanging="249"/>
      <w:outlineLvl w:val="0"/>
    </w:pPr>
    <w:rPr>
      <w:b/>
      <w:bCs/>
    </w:rPr>
  </w:style>
  <w:style w:type="paragraph" w:styleId="berschrift2">
    <w:name w:val="heading 2"/>
    <w:basedOn w:val="Standard"/>
    <w:uiPriority w:val="9"/>
    <w:unhideWhenUsed/>
    <w:qFormat/>
    <w:pPr>
      <w:ind w:left="505" w:hanging="371"/>
      <w:outlineLvl w:val="1"/>
    </w:pPr>
    <w:rPr>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47"/>
      <w:ind w:left="373" w:right="368"/>
      <w:jc w:val="center"/>
    </w:pPr>
    <w:rPr>
      <w:b/>
      <w:bCs/>
      <w:sz w:val="32"/>
      <w:szCs w:val="32"/>
    </w:rPr>
  </w:style>
  <w:style w:type="paragraph" w:styleId="Listenabsatz">
    <w:name w:val="List Paragraph"/>
    <w:basedOn w:val="Standard"/>
    <w:uiPriority w:val="1"/>
    <w:qFormat/>
    <w:pPr>
      <w:ind w:left="856" w:hanging="360"/>
    </w:pPr>
  </w:style>
  <w:style w:type="paragraph" w:customStyle="1" w:styleId="TableParagraph">
    <w:name w:val="Table Paragraph"/>
    <w:basedOn w:val="Standard"/>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mailto:moodle@pl.rlp.d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9814</Characters>
  <Application>Microsoft Office Word</Application>
  <DocSecurity>0</DocSecurity>
  <Lines>81</Lines>
  <Paragraphs>22</Paragraphs>
  <ScaleCrop>false</ScaleCrop>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Bereitstellungsvereinbarung Moodle Instanz 2018-09-28</dc:title>
  <dc:creator>anja.tibes</dc:creator>
  <cp:lastModifiedBy>Christa</cp:lastModifiedBy>
  <cp:revision>2</cp:revision>
  <dcterms:created xsi:type="dcterms:W3CDTF">2021-01-05T17:35:00Z</dcterms:created>
  <dcterms:modified xsi:type="dcterms:W3CDTF">2021-01-05T17:35:00Z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FreePDF 4.06 - http://shbox.de</vt:lpwstr>
  </property>
  <property fmtid="{D5CDD505-2E9C-101B-9397-08002B2CF9AE}" pid="4" name="LastSaved">
    <vt:filetime>2020-12-30T00:00:00Z</vt:filetime>
  </property>
</Properties>
</file>